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74" w:rsidRPr="00964D12" w:rsidRDefault="00230946" w:rsidP="00DB43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«БЫСТРОГОРСКИЙ ВЕСТНИК» </w:t>
      </w:r>
    </w:p>
    <w:p w:rsidR="00F04F38" w:rsidRPr="00964D12" w:rsidRDefault="00230946" w:rsidP="00DB43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Информационный бюллетень                                                                              </w:t>
      </w:r>
    </w:p>
    <w:p w:rsidR="00230946" w:rsidRPr="00964D12" w:rsidRDefault="00230946" w:rsidP="00DB43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 «Быстрогорское сельское поселение»</w:t>
      </w:r>
    </w:p>
    <w:p w:rsidR="00230946" w:rsidRPr="00964D12" w:rsidRDefault="005467A3" w:rsidP="00DB43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среда</w:t>
      </w:r>
      <w:r w:rsidR="00230946"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17</w:t>
      </w:r>
      <w:r w:rsidR="00230946"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04F38"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сентябрь</w:t>
      </w:r>
      <w:r w:rsidR="00230946"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2014 года</w:t>
      </w:r>
    </w:p>
    <w:p w:rsidR="00230946" w:rsidRPr="00964D12" w:rsidRDefault="00F04F38" w:rsidP="00DB43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№22</w:t>
      </w:r>
      <w:r w:rsidR="00230946"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230946" w:rsidRPr="00964D12" w:rsidRDefault="00230946" w:rsidP="00DB43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Быстрогорского сельского поселения от 19.04. 2012г. №76  Документы, публикуемые в «Быстрогорском вестнике» соответствуют оригиналам и имеют юридическую силу.</w:t>
      </w:r>
    </w:p>
    <w:p w:rsidR="00230946" w:rsidRPr="00C558D6" w:rsidRDefault="005467A3" w:rsidP="00C558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line id="_x0000_s1027" style="position:absolute;left:0;text-align:left;flip:y;z-index:251657728" from="-210.6pt,8.35pt" to="536.4pt,8.9pt" strokeweight="3pt"/>
        </w:pict>
      </w:r>
    </w:p>
    <w:p w:rsidR="005467A3" w:rsidRDefault="005467A3" w:rsidP="00C55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77C7" w:rsidRPr="00356A20" w:rsidRDefault="003E77C7" w:rsidP="00356A20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56A20">
        <w:rPr>
          <w:b/>
          <w:color w:val="000000"/>
          <w:sz w:val="28"/>
          <w:szCs w:val="28"/>
        </w:rPr>
        <w:t xml:space="preserve"> </w:t>
      </w:r>
      <w:r w:rsidRPr="00356A20">
        <w:rPr>
          <w:rFonts w:ascii="Times New Roman" w:hAnsi="Times New Roman"/>
          <w:b/>
          <w:sz w:val="28"/>
          <w:szCs w:val="28"/>
        </w:rPr>
        <w:t>РЕШЕНИЕ</w:t>
      </w:r>
    </w:p>
    <w:p w:rsidR="003E77C7" w:rsidRPr="00356A20" w:rsidRDefault="003E77C7" w:rsidP="00356A20">
      <w:pPr>
        <w:spacing w:after="0" w:line="240" w:lineRule="auto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356A20">
        <w:rPr>
          <w:rFonts w:ascii="Times New Roman" w:hAnsi="Times New Roman" w:cs="Times New Roman"/>
          <w:b/>
          <w:bCs/>
          <w:spacing w:val="20"/>
          <w:sz w:val="28"/>
          <w:szCs w:val="28"/>
        </w:rPr>
        <w:t>О внесении изменений в решение</w:t>
      </w:r>
    </w:p>
    <w:p w:rsidR="003E77C7" w:rsidRPr="00356A20" w:rsidRDefault="003E77C7" w:rsidP="00356A20">
      <w:pPr>
        <w:spacing w:after="0" w:line="240" w:lineRule="auto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356A20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Собрания депутатов Быстрогорского </w:t>
      </w:r>
    </w:p>
    <w:p w:rsidR="003E77C7" w:rsidRPr="00356A20" w:rsidRDefault="003E77C7" w:rsidP="00356A20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356A20">
        <w:rPr>
          <w:rFonts w:ascii="Times New Roman" w:hAnsi="Times New Roman" w:cs="Times New Roman"/>
          <w:b/>
          <w:bCs/>
          <w:spacing w:val="20"/>
          <w:sz w:val="28"/>
          <w:szCs w:val="28"/>
        </w:rPr>
        <w:t>сельского поселения  от 26.12.2013 года №63-СД</w:t>
      </w:r>
    </w:p>
    <w:p w:rsidR="003E77C7" w:rsidRPr="00356A20" w:rsidRDefault="003E77C7" w:rsidP="00356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A20">
        <w:rPr>
          <w:rFonts w:ascii="Times New Roman" w:hAnsi="Times New Roman" w:cs="Times New Roman"/>
          <w:b/>
          <w:sz w:val="28"/>
          <w:szCs w:val="28"/>
        </w:rPr>
        <w:t>«О бюджете Быстрогорского сельского</w:t>
      </w:r>
    </w:p>
    <w:p w:rsidR="003E77C7" w:rsidRPr="00356A20" w:rsidRDefault="003E77C7" w:rsidP="00356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A20">
        <w:rPr>
          <w:rFonts w:ascii="Times New Roman" w:hAnsi="Times New Roman" w:cs="Times New Roman"/>
          <w:b/>
          <w:sz w:val="28"/>
          <w:szCs w:val="28"/>
        </w:rPr>
        <w:t xml:space="preserve">поселения Тацинского района  на  2014 год </w:t>
      </w:r>
    </w:p>
    <w:p w:rsidR="003E77C7" w:rsidRPr="00356A20" w:rsidRDefault="003E77C7" w:rsidP="00356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A20">
        <w:rPr>
          <w:rFonts w:ascii="Times New Roman" w:hAnsi="Times New Roman" w:cs="Times New Roman"/>
          <w:b/>
          <w:sz w:val="28"/>
          <w:szCs w:val="28"/>
        </w:rPr>
        <w:t xml:space="preserve">и на плановый период 2015 и 2016 годов» </w:t>
      </w:r>
    </w:p>
    <w:p w:rsidR="003E77C7" w:rsidRPr="00356A20" w:rsidRDefault="003E77C7" w:rsidP="00356A20">
      <w:pPr>
        <w:pStyle w:val="ConsPlusTitle"/>
        <w:jc w:val="center"/>
        <w:rPr>
          <w:sz w:val="28"/>
          <w:szCs w:val="28"/>
        </w:rPr>
      </w:pPr>
    </w:p>
    <w:p w:rsidR="003E77C7" w:rsidRPr="00356A20" w:rsidRDefault="003E77C7" w:rsidP="00356A20">
      <w:pPr>
        <w:pStyle w:val="ConsPlusTitle"/>
        <w:jc w:val="center"/>
        <w:rPr>
          <w:sz w:val="28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3E77C7" w:rsidRPr="00356A20" w:rsidTr="002509F4">
        <w:tc>
          <w:tcPr>
            <w:tcW w:w="5940" w:type="dxa"/>
          </w:tcPr>
          <w:p w:rsidR="003E77C7" w:rsidRPr="00356A20" w:rsidRDefault="003E77C7" w:rsidP="00356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A20">
              <w:rPr>
                <w:rFonts w:ascii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3E77C7" w:rsidRPr="00356A20" w:rsidRDefault="003E77C7" w:rsidP="00356A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7C7" w:rsidRPr="00356A20" w:rsidRDefault="003E77C7" w:rsidP="00356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A20">
              <w:rPr>
                <w:rFonts w:ascii="Times New Roman" w:hAnsi="Times New Roman" w:cs="Times New Roman"/>
                <w:b/>
                <w:sz w:val="28"/>
                <w:szCs w:val="28"/>
              </w:rPr>
              <w:t>17 сентября</w:t>
            </w:r>
            <w:r w:rsidRPr="00356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A20">
              <w:rPr>
                <w:rFonts w:ascii="Times New Roman" w:hAnsi="Times New Roman" w:cs="Times New Roman"/>
                <w:b/>
                <w:sz w:val="28"/>
                <w:szCs w:val="28"/>
              </w:rPr>
              <w:t>2014 года</w:t>
            </w:r>
          </w:p>
        </w:tc>
      </w:tr>
    </w:tbl>
    <w:p w:rsidR="003E77C7" w:rsidRPr="00356A20" w:rsidRDefault="003E77C7" w:rsidP="00356A20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E77C7" w:rsidRPr="00356A20" w:rsidRDefault="003E77C7" w:rsidP="00356A2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6A20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3E77C7" w:rsidRPr="00356A20" w:rsidRDefault="003E77C7" w:rsidP="00356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7C7" w:rsidRPr="00356A20" w:rsidRDefault="003E77C7" w:rsidP="00356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A20"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</w:t>
      </w:r>
      <w:r w:rsidRPr="00356A20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Быстрогорского сельского поселения от 26.12.2013г. №63-СД </w:t>
      </w:r>
      <w:r w:rsidRPr="00356A20">
        <w:rPr>
          <w:rFonts w:ascii="Times New Roman" w:hAnsi="Times New Roman" w:cs="Times New Roman"/>
          <w:sz w:val="28"/>
          <w:szCs w:val="28"/>
        </w:rPr>
        <w:t>«О бюджете Быстрогорского сельского поселения Тацинского района  на  2014 год и плановый период 2015 и 2016 годов» следующие изменения:</w:t>
      </w:r>
    </w:p>
    <w:p w:rsidR="003E77C7" w:rsidRPr="00356A20" w:rsidRDefault="003E77C7" w:rsidP="00356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7C7" w:rsidRPr="00356A20" w:rsidRDefault="003E77C7" w:rsidP="00356A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6A20">
        <w:rPr>
          <w:rFonts w:ascii="Times New Roman" w:hAnsi="Times New Roman" w:cs="Times New Roman"/>
          <w:sz w:val="28"/>
          <w:szCs w:val="28"/>
        </w:rPr>
        <w:t xml:space="preserve">1) в пункте 1 части 1 статьи 1 цифры « </w:t>
      </w:r>
      <w:r w:rsidRPr="00356A20">
        <w:rPr>
          <w:rFonts w:ascii="Times New Roman" w:hAnsi="Times New Roman" w:cs="Times New Roman"/>
          <w:color w:val="FF0000"/>
          <w:sz w:val="28"/>
          <w:szCs w:val="28"/>
        </w:rPr>
        <w:t>27447,2</w:t>
      </w:r>
      <w:r w:rsidRPr="00356A20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Pr="00356A20">
        <w:rPr>
          <w:rFonts w:ascii="Times New Roman" w:hAnsi="Times New Roman" w:cs="Times New Roman"/>
          <w:color w:val="0000FF"/>
          <w:sz w:val="28"/>
          <w:szCs w:val="28"/>
        </w:rPr>
        <w:t>«27608,0»;</w:t>
      </w:r>
      <w:r w:rsidRPr="00356A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77C7" w:rsidRPr="00356A20" w:rsidRDefault="003E77C7" w:rsidP="00356A2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6A20">
        <w:rPr>
          <w:rFonts w:ascii="Times New Roman" w:hAnsi="Times New Roman" w:cs="Times New Roman"/>
          <w:sz w:val="28"/>
          <w:szCs w:val="28"/>
        </w:rPr>
        <w:t xml:space="preserve">    в пункте 2 части 1 статьи 1 цифры « </w:t>
      </w:r>
      <w:r w:rsidRPr="00356A20">
        <w:rPr>
          <w:rFonts w:ascii="Times New Roman" w:hAnsi="Times New Roman" w:cs="Times New Roman"/>
          <w:color w:val="FF0000"/>
          <w:sz w:val="28"/>
          <w:szCs w:val="28"/>
        </w:rPr>
        <w:t>27845,2</w:t>
      </w:r>
      <w:r w:rsidRPr="00356A20">
        <w:rPr>
          <w:rFonts w:ascii="Times New Roman" w:hAnsi="Times New Roman" w:cs="Times New Roman"/>
          <w:sz w:val="28"/>
          <w:szCs w:val="28"/>
        </w:rPr>
        <w:t xml:space="preserve">» заменить цифрами </w:t>
      </w:r>
      <w:r w:rsidRPr="00356A20">
        <w:rPr>
          <w:rFonts w:ascii="Times New Roman" w:hAnsi="Times New Roman" w:cs="Times New Roman"/>
          <w:color w:val="0000FF"/>
          <w:sz w:val="28"/>
          <w:szCs w:val="28"/>
        </w:rPr>
        <w:t>«28006,0»;</w:t>
      </w:r>
      <w:r w:rsidRPr="00356A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77C7" w:rsidRPr="00356A20" w:rsidRDefault="003E77C7" w:rsidP="00356A20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3E77C7" w:rsidRPr="00356A20" w:rsidRDefault="003E77C7" w:rsidP="00356A2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56A20">
        <w:rPr>
          <w:sz w:val="28"/>
          <w:szCs w:val="28"/>
        </w:rPr>
        <w:t>2) приложение №</w:t>
      </w:r>
      <w:r w:rsidRPr="00356A20">
        <w:rPr>
          <w:color w:val="FF0000"/>
          <w:sz w:val="28"/>
          <w:szCs w:val="28"/>
        </w:rPr>
        <w:t>1</w:t>
      </w:r>
      <w:r w:rsidRPr="00356A20">
        <w:rPr>
          <w:sz w:val="28"/>
          <w:szCs w:val="28"/>
        </w:rPr>
        <w:t xml:space="preserve"> «Объем поступлений доходов  бюджета Быстрогорского сельского поселения Тацинского района на 2014 год» изложить в редакции согласно приложению №</w:t>
      </w:r>
      <w:r w:rsidRPr="00356A20">
        <w:rPr>
          <w:color w:val="FF00FF"/>
          <w:sz w:val="28"/>
          <w:szCs w:val="28"/>
        </w:rPr>
        <w:t>1</w:t>
      </w:r>
      <w:r w:rsidRPr="00356A20">
        <w:rPr>
          <w:sz w:val="28"/>
          <w:szCs w:val="28"/>
        </w:rPr>
        <w:t xml:space="preserve"> к настоящему решению;</w:t>
      </w:r>
    </w:p>
    <w:p w:rsidR="003E77C7" w:rsidRPr="00356A20" w:rsidRDefault="003E77C7" w:rsidP="00356A2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3E77C7" w:rsidRPr="00356A20" w:rsidRDefault="003E77C7" w:rsidP="00356A2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56A20">
        <w:rPr>
          <w:sz w:val="28"/>
          <w:szCs w:val="28"/>
        </w:rPr>
        <w:t>3) приложение №</w:t>
      </w:r>
      <w:r w:rsidRPr="00356A20">
        <w:rPr>
          <w:color w:val="FF0000"/>
          <w:sz w:val="28"/>
          <w:szCs w:val="28"/>
        </w:rPr>
        <w:t xml:space="preserve">3 </w:t>
      </w:r>
      <w:r w:rsidRPr="00356A20">
        <w:rPr>
          <w:sz w:val="28"/>
          <w:szCs w:val="28"/>
        </w:rPr>
        <w:t>«Источники финансирования дефицита бюджета Быстрогорского сельского поселения Тацинского района на 2014 год»</w:t>
      </w:r>
      <w:r w:rsidRPr="00356A20">
        <w:rPr>
          <w:color w:val="FF0000"/>
          <w:sz w:val="28"/>
          <w:szCs w:val="28"/>
        </w:rPr>
        <w:t xml:space="preserve"> </w:t>
      </w:r>
      <w:r w:rsidRPr="00356A20">
        <w:rPr>
          <w:sz w:val="28"/>
          <w:szCs w:val="28"/>
        </w:rPr>
        <w:t>изложить в редакции согласно приложению №</w:t>
      </w:r>
      <w:r w:rsidRPr="00356A20">
        <w:rPr>
          <w:color w:val="FF00FF"/>
          <w:sz w:val="28"/>
          <w:szCs w:val="28"/>
        </w:rPr>
        <w:t>2</w:t>
      </w:r>
      <w:r w:rsidRPr="00356A20">
        <w:rPr>
          <w:sz w:val="28"/>
          <w:szCs w:val="28"/>
        </w:rPr>
        <w:t xml:space="preserve"> к настоящему решению;</w:t>
      </w:r>
    </w:p>
    <w:p w:rsidR="003E77C7" w:rsidRPr="00356A20" w:rsidRDefault="003E77C7" w:rsidP="00356A2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3E77C7" w:rsidRPr="00356A20" w:rsidRDefault="003E77C7" w:rsidP="00356A2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56A20">
        <w:rPr>
          <w:sz w:val="28"/>
          <w:szCs w:val="28"/>
        </w:rPr>
        <w:t>4)  приложение №8</w:t>
      </w:r>
      <w:r w:rsidRPr="00356A20">
        <w:rPr>
          <w:color w:val="FF0000"/>
          <w:sz w:val="28"/>
          <w:szCs w:val="28"/>
        </w:rPr>
        <w:t xml:space="preserve"> </w:t>
      </w:r>
      <w:r w:rsidRPr="00356A20">
        <w:rPr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Быстрогорского сельского поселения и непрограммным направлениям  деятельности), группам (подгруппам) видов расходов классификации  расходов бюджета Быстрогорского сельского поселения Тацинского района на 2014 год»</w:t>
      </w:r>
      <w:r w:rsidRPr="00356A20">
        <w:rPr>
          <w:color w:val="FF0000"/>
          <w:sz w:val="28"/>
          <w:szCs w:val="28"/>
        </w:rPr>
        <w:t xml:space="preserve"> </w:t>
      </w:r>
      <w:r w:rsidRPr="00356A20">
        <w:rPr>
          <w:sz w:val="28"/>
          <w:szCs w:val="28"/>
        </w:rPr>
        <w:t>изложить в редакции согласно приложению №</w:t>
      </w:r>
      <w:r w:rsidRPr="00356A20">
        <w:rPr>
          <w:color w:val="FF0000"/>
          <w:sz w:val="28"/>
          <w:szCs w:val="28"/>
        </w:rPr>
        <w:t>3</w:t>
      </w:r>
      <w:r w:rsidRPr="00356A20">
        <w:rPr>
          <w:sz w:val="28"/>
          <w:szCs w:val="28"/>
        </w:rPr>
        <w:t xml:space="preserve"> к настоящему решению;</w:t>
      </w:r>
    </w:p>
    <w:p w:rsidR="003E77C7" w:rsidRPr="00356A20" w:rsidRDefault="003E77C7" w:rsidP="00356A2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3E77C7" w:rsidRPr="00356A20" w:rsidRDefault="003E77C7" w:rsidP="00356A2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56A20">
        <w:rPr>
          <w:sz w:val="28"/>
          <w:szCs w:val="28"/>
        </w:rPr>
        <w:t>5) приложение №10</w:t>
      </w:r>
      <w:r w:rsidRPr="00356A20">
        <w:rPr>
          <w:color w:val="FF0000"/>
          <w:sz w:val="28"/>
          <w:szCs w:val="28"/>
        </w:rPr>
        <w:t xml:space="preserve"> </w:t>
      </w:r>
      <w:r w:rsidRPr="00356A20">
        <w:rPr>
          <w:sz w:val="28"/>
          <w:szCs w:val="28"/>
        </w:rPr>
        <w:t>«Ведомственная структура расходов бюджета Быстрогорского сельского поселения Тацинского района на 2014 год»</w:t>
      </w:r>
      <w:r w:rsidRPr="00356A20">
        <w:rPr>
          <w:color w:val="FF0000"/>
          <w:sz w:val="28"/>
          <w:szCs w:val="28"/>
        </w:rPr>
        <w:t xml:space="preserve"> </w:t>
      </w:r>
      <w:r w:rsidRPr="00356A20">
        <w:rPr>
          <w:sz w:val="28"/>
          <w:szCs w:val="28"/>
        </w:rPr>
        <w:t>изложить в редакции согласно приложению №</w:t>
      </w:r>
      <w:r w:rsidRPr="00356A20">
        <w:rPr>
          <w:color w:val="FF0000"/>
          <w:sz w:val="28"/>
          <w:szCs w:val="28"/>
        </w:rPr>
        <w:t>4</w:t>
      </w:r>
      <w:r w:rsidRPr="00356A20">
        <w:rPr>
          <w:sz w:val="28"/>
          <w:szCs w:val="28"/>
        </w:rPr>
        <w:t xml:space="preserve"> к настоящему решению;</w:t>
      </w:r>
    </w:p>
    <w:p w:rsidR="003E77C7" w:rsidRPr="00356A20" w:rsidRDefault="003E77C7" w:rsidP="00356A2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3E77C7" w:rsidRPr="00356A20" w:rsidRDefault="003E77C7" w:rsidP="00356A2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56A20">
        <w:rPr>
          <w:sz w:val="28"/>
          <w:szCs w:val="28"/>
        </w:rPr>
        <w:t>6) приложение №12</w:t>
      </w:r>
      <w:r w:rsidRPr="00356A20">
        <w:rPr>
          <w:color w:val="FF0000"/>
          <w:sz w:val="28"/>
          <w:szCs w:val="28"/>
        </w:rPr>
        <w:t xml:space="preserve"> </w:t>
      </w:r>
      <w:r w:rsidRPr="00356A20">
        <w:rPr>
          <w:sz w:val="28"/>
          <w:szCs w:val="28"/>
        </w:rPr>
        <w:t>«Распределение бюджетных ассигнований по целевым статьям (муниципальным программам Быстрогорского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на 2014 год»</w:t>
      </w:r>
      <w:r w:rsidRPr="00356A20">
        <w:rPr>
          <w:color w:val="FF0000"/>
          <w:sz w:val="28"/>
          <w:szCs w:val="28"/>
        </w:rPr>
        <w:t xml:space="preserve"> </w:t>
      </w:r>
      <w:r w:rsidRPr="00356A20">
        <w:rPr>
          <w:sz w:val="28"/>
          <w:szCs w:val="28"/>
        </w:rPr>
        <w:t>изложить в редакции согласно приложению №</w:t>
      </w:r>
      <w:r w:rsidRPr="00356A20">
        <w:rPr>
          <w:color w:val="FF0000"/>
          <w:sz w:val="28"/>
          <w:szCs w:val="28"/>
        </w:rPr>
        <w:t>5</w:t>
      </w:r>
      <w:r w:rsidRPr="00356A20">
        <w:rPr>
          <w:sz w:val="28"/>
          <w:szCs w:val="28"/>
        </w:rPr>
        <w:t xml:space="preserve"> к настоящему решению;</w:t>
      </w:r>
    </w:p>
    <w:p w:rsidR="003E77C7" w:rsidRPr="00356A20" w:rsidRDefault="003E77C7" w:rsidP="00356A2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3E77C7" w:rsidRPr="00356A20" w:rsidRDefault="003E77C7" w:rsidP="00356A2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 w:rsidRPr="00356A20">
        <w:rPr>
          <w:sz w:val="28"/>
          <w:szCs w:val="28"/>
        </w:rPr>
        <w:t>7) приложение №18</w:t>
      </w:r>
      <w:r w:rsidRPr="00356A20">
        <w:rPr>
          <w:color w:val="FF0000"/>
          <w:sz w:val="28"/>
          <w:szCs w:val="28"/>
        </w:rPr>
        <w:t xml:space="preserve"> </w:t>
      </w:r>
      <w:r w:rsidRPr="00356A20">
        <w:rPr>
          <w:sz w:val="28"/>
          <w:szCs w:val="28"/>
        </w:rPr>
        <w:t>«Расшифровка межбюджетных трансфертов, предоставляемых бюджету Быстрогорского сельского поселения Тацинского района на 2014 год»</w:t>
      </w:r>
      <w:r w:rsidRPr="00356A20">
        <w:rPr>
          <w:color w:val="FF0000"/>
          <w:sz w:val="28"/>
          <w:szCs w:val="28"/>
        </w:rPr>
        <w:t xml:space="preserve"> </w:t>
      </w:r>
      <w:r w:rsidRPr="00356A20">
        <w:rPr>
          <w:sz w:val="28"/>
          <w:szCs w:val="28"/>
        </w:rPr>
        <w:t>изложить в редакции согласно приложению №</w:t>
      </w:r>
      <w:r w:rsidRPr="00356A20">
        <w:rPr>
          <w:color w:val="FF0000"/>
          <w:sz w:val="28"/>
          <w:szCs w:val="28"/>
        </w:rPr>
        <w:t>6</w:t>
      </w:r>
      <w:r w:rsidRPr="00356A20">
        <w:rPr>
          <w:sz w:val="28"/>
          <w:szCs w:val="28"/>
        </w:rPr>
        <w:t xml:space="preserve"> к настоящему решению;</w:t>
      </w:r>
    </w:p>
    <w:p w:rsidR="003E77C7" w:rsidRPr="00356A20" w:rsidRDefault="003E77C7" w:rsidP="00356A2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3E77C7" w:rsidRPr="00356A20" w:rsidRDefault="003E77C7" w:rsidP="00356A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A20">
        <w:rPr>
          <w:rFonts w:ascii="Times New Roman" w:hAnsi="Times New Roman" w:cs="Times New Roman"/>
          <w:sz w:val="28"/>
          <w:szCs w:val="28"/>
        </w:rPr>
        <w:t>2. Контроль за исполнением настоящего решения возложить на постоянную комиссию по экономической реформе, бюджету, налогам, муниципальной собственности (Янченко Т.А.).</w:t>
      </w:r>
    </w:p>
    <w:p w:rsidR="003E77C7" w:rsidRPr="00356A20" w:rsidRDefault="003E77C7" w:rsidP="00356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7C7" w:rsidRPr="00356A20" w:rsidRDefault="003E77C7" w:rsidP="00356A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A20">
        <w:rPr>
          <w:rFonts w:ascii="Times New Roman" w:hAnsi="Times New Roman" w:cs="Times New Roman"/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3E77C7" w:rsidRPr="00356A20" w:rsidRDefault="003E77C7" w:rsidP="00356A20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56"/>
        <w:gridCol w:w="5517"/>
      </w:tblGrid>
      <w:tr w:rsidR="003E77C7" w:rsidRPr="00356A20" w:rsidTr="002509F4">
        <w:tc>
          <w:tcPr>
            <w:tcW w:w="4656" w:type="dxa"/>
          </w:tcPr>
          <w:p w:rsidR="003E77C7" w:rsidRPr="00356A20" w:rsidRDefault="003E77C7" w:rsidP="00356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A20">
              <w:rPr>
                <w:rFonts w:ascii="Times New Roman" w:hAnsi="Times New Roman" w:cs="Times New Roman"/>
                <w:sz w:val="28"/>
                <w:szCs w:val="28"/>
              </w:rPr>
              <w:t>Глава Быстрогорского сельского поселения</w:t>
            </w:r>
          </w:p>
          <w:p w:rsidR="003E77C7" w:rsidRPr="00356A20" w:rsidRDefault="003E77C7" w:rsidP="00356A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6A20">
              <w:rPr>
                <w:rFonts w:ascii="Times New Roman" w:hAnsi="Times New Roman" w:cs="Times New Roman"/>
                <w:sz w:val="28"/>
                <w:szCs w:val="28"/>
              </w:rPr>
              <w:t>п. Быстрогорский</w:t>
            </w:r>
          </w:p>
          <w:p w:rsidR="003E77C7" w:rsidRPr="00356A20" w:rsidRDefault="003E77C7" w:rsidP="00356A20">
            <w:pPr>
              <w:spacing w:after="0" w:line="240" w:lineRule="auto"/>
              <w:rPr>
                <w:sz w:val="28"/>
                <w:szCs w:val="28"/>
              </w:rPr>
            </w:pPr>
            <w:r w:rsidRPr="00356A20">
              <w:rPr>
                <w:rFonts w:ascii="Times New Roman" w:hAnsi="Times New Roman" w:cs="Times New Roman"/>
                <w:sz w:val="28"/>
                <w:szCs w:val="28"/>
              </w:rPr>
              <w:t>17  сентября  2014г № 91-СД</w:t>
            </w:r>
          </w:p>
        </w:tc>
        <w:tc>
          <w:tcPr>
            <w:tcW w:w="5517" w:type="dxa"/>
          </w:tcPr>
          <w:p w:rsidR="003E77C7" w:rsidRPr="00356A20" w:rsidRDefault="003E77C7" w:rsidP="0035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E77C7" w:rsidRPr="00356A20" w:rsidRDefault="003E77C7" w:rsidP="00356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6A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С.Н. Кутенко</w:t>
            </w:r>
          </w:p>
        </w:tc>
      </w:tr>
    </w:tbl>
    <w:p w:rsidR="003E77C7" w:rsidRPr="003E77C7" w:rsidRDefault="003E77C7" w:rsidP="003E77C7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04F38" w:rsidRPr="00964D12" w:rsidRDefault="00F04F38" w:rsidP="007845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4F38" w:rsidRPr="00964D12" w:rsidRDefault="00F04F38" w:rsidP="007845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4F38" w:rsidRPr="00964D12" w:rsidRDefault="00F04F38" w:rsidP="007845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4F38" w:rsidRPr="00964D12" w:rsidRDefault="00F04F38" w:rsidP="007845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92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9"/>
        <w:gridCol w:w="6499"/>
        <w:gridCol w:w="1366"/>
      </w:tblGrid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 xml:space="preserve">                   Приложение № 1</w:t>
            </w: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99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к  решению Собрания депутатов Быстрогорского сельского поселения от 17.09.2014г. №91 -СД</w:t>
            </w:r>
          </w:p>
        </w:tc>
      </w:tr>
      <w:tr w:rsidR="00AE1F9F" w:rsidRPr="00AE1F9F" w:rsidTr="00356A20">
        <w:trPr>
          <w:trHeight w:val="281"/>
          <w:jc w:val="center"/>
        </w:trPr>
        <w:tc>
          <w:tcPr>
            <w:tcW w:w="99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О внесении изменений в  решение Собрания депутатов Быстрогорского сельского поселения от 26.12.2013г. № 63-СД</w:t>
            </w:r>
          </w:p>
        </w:tc>
      </w:tr>
      <w:tr w:rsidR="00AE1F9F" w:rsidRPr="00AE1F9F" w:rsidTr="00356A20">
        <w:trPr>
          <w:trHeight w:val="456"/>
          <w:jc w:val="center"/>
        </w:trPr>
        <w:tc>
          <w:tcPr>
            <w:tcW w:w="99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 xml:space="preserve"> "О бюджете Быстрогорского сельского поселения Тацинского района на 2014 год и на плановый период 2015 и 2016 годов"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99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 xml:space="preserve">Объем поступлений доходов  бюджета Быстрогорского сельского поселения Тацинского района на 2014 год 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649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Код БК РФ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Наименование статьи доходов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1 00 00000 00 0000 000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4643,3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lastRenderedPageBreak/>
              <w:t>1 01 00000 00 0000 000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3416,9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3416,9</w:t>
            </w:r>
          </w:p>
        </w:tc>
      </w:tr>
      <w:tr w:rsidR="00AE1F9F" w:rsidRPr="00AE1F9F" w:rsidTr="00356A20">
        <w:trPr>
          <w:trHeight w:val="94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Налог  на  доходы  физических  лиц  с   доходов, источником которых является налоговый агент,  за  исключением   доходов,   в   отношении   которых  исчисление  и  уплата  налога  осуществляются  в соответствии  со  статьями  227,  227.1  и   228 Налогового кодекса Российской Федерации</w:t>
            </w:r>
          </w:p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3416,9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1 05 00000 00 0000 000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463,5</w:t>
            </w:r>
          </w:p>
        </w:tc>
      </w:tr>
      <w:tr w:rsidR="00AE1F9F" w:rsidRPr="00AE1F9F" w:rsidTr="00356A20">
        <w:trPr>
          <w:trHeight w:val="446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1 05 01000 00 0000 110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414,8</w:t>
            </w:r>
          </w:p>
        </w:tc>
      </w:tr>
      <w:tr w:rsidR="00AE1F9F" w:rsidRPr="00AE1F9F" w:rsidTr="00356A20">
        <w:trPr>
          <w:trHeight w:val="446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1 05 01010 01 0000 110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269,2</w:t>
            </w:r>
          </w:p>
        </w:tc>
      </w:tr>
      <w:tr w:rsidR="00AE1F9F" w:rsidRPr="00AE1F9F" w:rsidTr="00356A20">
        <w:trPr>
          <w:trHeight w:val="446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1 05 01011 01 0000 110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269,2</w:t>
            </w:r>
          </w:p>
        </w:tc>
      </w:tr>
      <w:tr w:rsidR="00AE1F9F" w:rsidRPr="00AE1F9F" w:rsidTr="00356A20">
        <w:trPr>
          <w:trHeight w:val="446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1 05 01020 01 0000 110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14,6</w:t>
            </w:r>
          </w:p>
        </w:tc>
      </w:tr>
      <w:tr w:rsidR="00AE1F9F" w:rsidRPr="00AE1F9F" w:rsidTr="00356A20">
        <w:trPr>
          <w:trHeight w:val="446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1 05 01021 01 0000 110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14,6</w:t>
            </w:r>
          </w:p>
        </w:tc>
      </w:tr>
      <w:tr w:rsidR="00AE1F9F" w:rsidRPr="00AE1F9F" w:rsidTr="00356A20">
        <w:trPr>
          <w:trHeight w:val="446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1 05 01050 01 0000 110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Минимальный налог, зачисляемый в бюджеты субъектов Российской Федерации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131,0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1 05 03000 01 0000 110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Единый сельскохозяйственный налог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48,7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48,7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1 06 00000 00 0000 000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546,2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1 06 01000 00 0000 110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75,2</w:t>
            </w:r>
          </w:p>
        </w:tc>
      </w:tr>
      <w:tr w:rsidR="00AE1F9F" w:rsidRPr="00AE1F9F" w:rsidTr="00356A20">
        <w:trPr>
          <w:trHeight w:val="446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75,2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1 06 06000 00 0000 110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471,0</w:t>
            </w:r>
          </w:p>
        </w:tc>
      </w:tr>
      <w:tr w:rsidR="00AE1F9F" w:rsidRPr="00AE1F9F" w:rsidTr="00356A20">
        <w:trPr>
          <w:trHeight w:val="670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1 06 06010 00 0000 110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82,4</w:t>
            </w:r>
          </w:p>
        </w:tc>
      </w:tr>
      <w:tr w:rsidR="00AE1F9F" w:rsidRPr="00AE1F9F" w:rsidTr="00356A20">
        <w:trPr>
          <w:trHeight w:val="895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1 06 06013 10 0000 110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82,4</w:t>
            </w:r>
          </w:p>
        </w:tc>
      </w:tr>
      <w:tr w:rsidR="00AE1F9F" w:rsidRPr="00AE1F9F" w:rsidTr="00356A20">
        <w:trPr>
          <w:trHeight w:val="670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1 06 06020 00 0000 110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 подпунктом 2 пункта 1 статьи 394 Налогового кодекса Российской Федерации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388,6</w:t>
            </w:r>
          </w:p>
        </w:tc>
      </w:tr>
      <w:tr w:rsidR="00AE1F9F" w:rsidRPr="00AE1F9F" w:rsidTr="00356A20">
        <w:trPr>
          <w:trHeight w:val="895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1 06 06023 10 0000 110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388,6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 xml:space="preserve">1 08 00000 00 0000 000  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8,1</w:t>
            </w:r>
          </w:p>
        </w:tc>
      </w:tr>
      <w:tr w:rsidR="00AE1F9F" w:rsidRPr="00AE1F9F" w:rsidTr="00356A20">
        <w:trPr>
          <w:trHeight w:val="670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 xml:space="preserve">1 08 04000 01 0000 110  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Государственная пошлина за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8,1</w:t>
            </w:r>
          </w:p>
        </w:tc>
      </w:tr>
      <w:tr w:rsidR="00AE1F9F" w:rsidRPr="00AE1F9F" w:rsidTr="00356A20">
        <w:trPr>
          <w:trHeight w:val="895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lastRenderedPageBreak/>
              <w:t xml:space="preserve">1 08 04020 01 0000 110  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Государственная     пошлина     за     совершение  нотариальных действий должностными лицами органов  местного   самоуправления,   уполномоченными    в                              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8,1</w:t>
            </w:r>
          </w:p>
        </w:tc>
      </w:tr>
      <w:tr w:rsidR="00AE1F9F" w:rsidRPr="00AE1F9F" w:rsidTr="00356A20">
        <w:trPr>
          <w:trHeight w:val="446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1 11 00000 00 0000 000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166,7</w:t>
            </w:r>
          </w:p>
        </w:tc>
      </w:tr>
      <w:tr w:rsidR="008B1CA3" w:rsidRPr="008B1CA3" w:rsidTr="00356A20">
        <w:trPr>
          <w:trHeight w:val="1118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8B1CA3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1CA3">
              <w:rPr>
                <w:rFonts w:ascii="Times New Roman" w:hAnsi="Times New Roman" w:cs="Times New Roman"/>
                <w:b/>
                <w:bCs/>
              </w:rPr>
              <w:t>1 11 05000 00 0000 120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8B1CA3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B1CA3">
              <w:rPr>
                <w:rFonts w:ascii="Times New Roman" w:hAnsi="Times New Roman" w:cs="Times New Roman"/>
                <w:b/>
                <w:bCs/>
              </w:rPr>
              <w:t>Доходы, получаемые  в  виде  арендной  либо  иной платы  за  передачу  в   возмездное   пользование государственного и муниципального  имущества  (за исключением имущества бюджетных и автономных  учреждений,  а также имущества государственных  и  муниципальных унитарных предприятий, в том числе казенных)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8B1CA3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B1CA3">
              <w:rPr>
                <w:rFonts w:ascii="Times New Roman" w:hAnsi="Times New Roman" w:cs="Times New Roman"/>
                <w:b/>
                <w:bCs/>
              </w:rPr>
              <w:t>166,7</w:t>
            </w:r>
          </w:p>
        </w:tc>
      </w:tr>
      <w:tr w:rsidR="00AE1F9F" w:rsidRPr="00AE1F9F" w:rsidTr="00356A20">
        <w:trPr>
          <w:trHeight w:val="895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1 11 05010 00 0000 120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Доходы,  получаемые  в  виде  арендной  платы  за земельные участки, государственная  собственность на которые не разграничена, а также  средства  от                              продажи  права  на  заключение  договоров  аренды указанных земельных участков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166,7</w:t>
            </w:r>
          </w:p>
        </w:tc>
      </w:tr>
      <w:tr w:rsidR="00AE1F9F" w:rsidRPr="00AE1F9F" w:rsidTr="00356A20">
        <w:trPr>
          <w:trHeight w:val="1092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1 11 05013 10 0000 120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Доходы,  получаемые  в  виде  арендной  платы  за земельные участки, государственная  собственность на которые не разграничена и которые  расположены                              в границах поселений, а также средства от продажи права на заключение  договоров  аренды  указанных  земельных участков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166,7</w:t>
            </w:r>
          </w:p>
        </w:tc>
      </w:tr>
      <w:tr w:rsidR="00AE1F9F" w:rsidRPr="00AE1F9F" w:rsidTr="00356A20">
        <w:trPr>
          <w:trHeight w:val="439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 xml:space="preserve">1 14 00000 00 0000 000  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ДОХОДЫ ОТ ПРОДАЖИ МАТЕРИАЛЬНЫХ  И  НЕМАТЕРИАЛЬНЫХ АКТИВОВ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27,9</w:t>
            </w:r>
          </w:p>
        </w:tc>
      </w:tr>
      <w:tr w:rsidR="00AE1F9F" w:rsidRPr="00AE1F9F" w:rsidTr="00356A20">
        <w:trPr>
          <w:trHeight w:val="670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 xml:space="preserve">1 14 06000 00 0000 430  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27,9</w:t>
            </w:r>
          </w:p>
        </w:tc>
      </w:tr>
      <w:tr w:rsidR="00AE1F9F" w:rsidRPr="00AE1F9F" w:rsidTr="00356A20">
        <w:trPr>
          <w:trHeight w:val="446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 xml:space="preserve">1 14 06010 00 0000 430  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Доходы    от    продажи    земельных    участков, государственная  собственность  на   которые   не разграничена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27,9</w:t>
            </w:r>
          </w:p>
        </w:tc>
      </w:tr>
      <w:tr w:rsidR="00AE1F9F" w:rsidRPr="00AE1F9F" w:rsidTr="00356A20">
        <w:trPr>
          <w:trHeight w:val="670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 xml:space="preserve">1 14 06013 10 0000 430  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Доходы    от    продажи    земельных    участков, государственная  собственность  на   которые   не разграничена и  которые  расположены  в  границах поселений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27,9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1 16 00000 00 0000 000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14,0</w:t>
            </w:r>
          </w:p>
        </w:tc>
      </w:tr>
      <w:tr w:rsidR="00AE1F9F" w:rsidRPr="00AE1F9F" w:rsidTr="00356A20">
        <w:trPr>
          <w:trHeight w:val="446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 xml:space="preserve">1 16 51000 02 0000 140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14,0</w:t>
            </w:r>
          </w:p>
        </w:tc>
      </w:tr>
      <w:tr w:rsidR="00AE1F9F" w:rsidRPr="00AE1F9F" w:rsidTr="00356A20">
        <w:trPr>
          <w:trHeight w:val="670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 xml:space="preserve">1 16 51040 02 0000 140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14,0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22964,7</w:t>
            </w:r>
          </w:p>
        </w:tc>
      </w:tr>
      <w:tr w:rsidR="00AE1F9F" w:rsidRPr="00AE1F9F" w:rsidTr="00356A20">
        <w:trPr>
          <w:trHeight w:val="446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22964,7</w:t>
            </w:r>
          </w:p>
        </w:tc>
      </w:tr>
      <w:tr w:rsidR="00AE1F9F" w:rsidRPr="00AE1F9F" w:rsidTr="00356A20">
        <w:trPr>
          <w:trHeight w:val="446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2 02 01000 00 0000 151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4785,3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2 02 01001 00 0000 151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Дотации на выравнивание  бюджетной обеспеченности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4785,3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Дотации бюджетам поселений на выравнивание  бюджетной обеспеченности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4785,3</w:t>
            </w:r>
          </w:p>
        </w:tc>
      </w:tr>
      <w:tr w:rsidR="00AE1F9F" w:rsidRPr="00AE1F9F" w:rsidTr="00356A20">
        <w:trPr>
          <w:trHeight w:val="446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 xml:space="preserve">2 02 03000 00 0000 151  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154,6</w:t>
            </w:r>
          </w:p>
        </w:tc>
      </w:tr>
      <w:tr w:rsidR="00AE1F9F" w:rsidRPr="00AE1F9F" w:rsidTr="00356A20">
        <w:trPr>
          <w:trHeight w:val="446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2 02 03015 00 0000 151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Субвенции бюджетам  на  осуществление  первичного воинского учета на территориях,  где  отсутствуют военные комиссариаты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154,4</w:t>
            </w:r>
          </w:p>
        </w:tc>
      </w:tr>
      <w:tr w:rsidR="00AE1F9F" w:rsidRPr="00AE1F9F" w:rsidTr="00356A20">
        <w:trPr>
          <w:trHeight w:val="446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2 02 03015 10 0000 151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Субвенции  бюджетам  поселений  на  осуществление первичного воинского учета  на  территориях,  где отсутствуют военные комиссариаты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154,4</w:t>
            </w:r>
          </w:p>
        </w:tc>
      </w:tr>
      <w:tr w:rsidR="00AE1F9F" w:rsidRPr="00AE1F9F" w:rsidTr="00356A20">
        <w:trPr>
          <w:trHeight w:val="446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2 02 03024 00 0000 151</w:t>
            </w:r>
          </w:p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0,2</w:t>
            </w:r>
          </w:p>
        </w:tc>
      </w:tr>
      <w:tr w:rsidR="00AE1F9F" w:rsidRPr="00AE1F9F" w:rsidTr="00356A20">
        <w:trPr>
          <w:trHeight w:val="446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lastRenderedPageBreak/>
              <w:t>2 02 03024 10 0000 151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0,2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2 02 04000 00 0000 151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18024,8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2 02 04999 00 0000 151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18024,8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2 02 04999 10 0000 151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1F9F">
              <w:rPr>
                <w:rFonts w:ascii="Times New Roman" w:hAnsi="Times New Roman" w:cs="Times New Roman"/>
              </w:rPr>
              <w:t>18024,8</w:t>
            </w:r>
          </w:p>
        </w:tc>
      </w:tr>
      <w:tr w:rsidR="00AE1F9F" w:rsidRPr="00AE1F9F" w:rsidTr="00356A20">
        <w:trPr>
          <w:trHeight w:val="223"/>
          <w:jc w:val="center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E1F9F">
              <w:rPr>
                <w:rFonts w:ascii="Times New Roman" w:hAnsi="Times New Roman" w:cs="Times New Roman"/>
                <w:b/>
                <w:bCs/>
              </w:rPr>
              <w:t>27 608,0</w:t>
            </w:r>
          </w:p>
        </w:tc>
      </w:tr>
    </w:tbl>
    <w:p w:rsidR="003E77C7" w:rsidRPr="00964D12" w:rsidRDefault="003E77C7" w:rsidP="007845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77C7" w:rsidRPr="00964D12" w:rsidRDefault="003E77C7" w:rsidP="007845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71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97"/>
        <w:gridCol w:w="4538"/>
        <w:gridCol w:w="370"/>
        <w:gridCol w:w="453"/>
        <w:gridCol w:w="1248"/>
        <w:gridCol w:w="15"/>
        <w:gridCol w:w="494"/>
        <w:gridCol w:w="737"/>
        <w:gridCol w:w="266"/>
      </w:tblGrid>
      <w:tr w:rsidR="003E77C7" w:rsidRPr="00356A20" w:rsidTr="00AE1F9F">
        <w:trPr>
          <w:gridAfter w:val="1"/>
          <w:wAfter w:w="266" w:type="dxa"/>
          <w:trHeight w:val="305"/>
          <w:jc w:val="center"/>
        </w:trPr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 xml:space="preserve">                                                                                                Приложение №2</w:t>
            </w:r>
          </w:p>
        </w:tc>
      </w:tr>
      <w:tr w:rsidR="003E77C7" w:rsidRPr="00356A20" w:rsidTr="00AE1F9F">
        <w:trPr>
          <w:gridAfter w:val="1"/>
          <w:wAfter w:w="266" w:type="dxa"/>
          <w:trHeight w:val="269"/>
          <w:jc w:val="center"/>
        </w:trPr>
        <w:tc>
          <w:tcPr>
            <w:tcW w:w="104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к  решению Собрания депутатов Быстрогорского сельского поселения от 17.09.2014г. №91  -СД</w:t>
            </w:r>
          </w:p>
        </w:tc>
      </w:tr>
      <w:tr w:rsidR="003E77C7" w:rsidRPr="00356A20" w:rsidTr="00AE1F9F">
        <w:trPr>
          <w:gridAfter w:val="1"/>
          <w:wAfter w:w="266" w:type="dxa"/>
          <w:trHeight w:val="269"/>
          <w:jc w:val="center"/>
        </w:trPr>
        <w:tc>
          <w:tcPr>
            <w:tcW w:w="104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О внесении изменений в  решение Собрания депутатов Быстрогорского сельского поселения от 26.12.2013г. № 63 -СД</w:t>
            </w:r>
          </w:p>
        </w:tc>
      </w:tr>
      <w:tr w:rsidR="003E77C7" w:rsidRPr="00356A20" w:rsidTr="00AE1F9F">
        <w:trPr>
          <w:gridAfter w:val="1"/>
          <w:wAfter w:w="266" w:type="dxa"/>
          <w:trHeight w:val="523"/>
          <w:jc w:val="center"/>
        </w:trPr>
        <w:tc>
          <w:tcPr>
            <w:tcW w:w="104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 xml:space="preserve"> "О бюджете Быстрогорского сельского поселения Тацинского района на 2014 год и на плановый период 2015 и 2016 годов"</w:t>
            </w:r>
          </w:p>
        </w:tc>
      </w:tr>
      <w:tr w:rsidR="003E77C7" w:rsidRPr="00356A20" w:rsidTr="00AE1F9F">
        <w:trPr>
          <w:gridAfter w:val="1"/>
          <w:wAfter w:w="266" w:type="dxa"/>
          <w:trHeight w:val="305"/>
          <w:jc w:val="center"/>
        </w:trPr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E77C7" w:rsidRPr="00356A20" w:rsidTr="00AE1F9F">
        <w:trPr>
          <w:gridAfter w:val="1"/>
          <w:wAfter w:w="266" w:type="dxa"/>
          <w:trHeight w:val="305"/>
          <w:jc w:val="center"/>
        </w:trPr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E77C7" w:rsidRPr="00356A20" w:rsidTr="00AE1F9F">
        <w:trPr>
          <w:gridAfter w:val="1"/>
          <w:wAfter w:w="266" w:type="dxa"/>
          <w:trHeight w:val="341"/>
          <w:jc w:val="center"/>
        </w:trPr>
        <w:tc>
          <w:tcPr>
            <w:tcW w:w="9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Источники финансирования дефицита </w:t>
            </w:r>
          </w:p>
        </w:tc>
        <w:tc>
          <w:tcPr>
            <w:tcW w:w="124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3E77C7" w:rsidRPr="00356A20" w:rsidTr="00AE1F9F">
        <w:trPr>
          <w:gridAfter w:val="1"/>
          <w:wAfter w:w="266" w:type="dxa"/>
          <w:trHeight w:val="353"/>
          <w:jc w:val="center"/>
        </w:trPr>
        <w:tc>
          <w:tcPr>
            <w:tcW w:w="1045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бюджета Быстрогорского сельского поселения Тацинского района на 2014 год</w:t>
            </w:r>
          </w:p>
        </w:tc>
      </w:tr>
      <w:tr w:rsidR="003E77C7" w:rsidRPr="00356A20" w:rsidTr="00AE1F9F">
        <w:trPr>
          <w:gridAfter w:val="1"/>
          <w:wAfter w:w="266" w:type="dxa"/>
          <w:trHeight w:val="305"/>
          <w:jc w:val="center"/>
        </w:trPr>
        <w:tc>
          <w:tcPr>
            <w:tcW w:w="25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(тыс. рублей)</w:t>
            </w:r>
          </w:p>
        </w:tc>
        <w:tc>
          <w:tcPr>
            <w:tcW w:w="6609" w:type="dxa"/>
            <w:gridSpan w:val="4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E77C7" w:rsidRPr="00356A20" w:rsidTr="00AE1F9F">
        <w:trPr>
          <w:gridAfter w:val="1"/>
          <w:wAfter w:w="266" w:type="dxa"/>
          <w:trHeight w:val="1222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b/>
                <w:bCs/>
                <w:color w:val="000000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6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b/>
                <w:bCs/>
                <w:color w:val="000000"/>
                <w:sz w:val="24"/>
              </w:rPr>
              <w:t>Сумма</w:t>
            </w:r>
          </w:p>
        </w:tc>
      </w:tr>
      <w:tr w:rsidR="003E77C7" w:rsidRPr="00356A20" w:rsidTr="00AE1F9F">
        <w:trPr>
          <w:gridAfter w:val="1"/>
          <w:wAfter w:w="266" w:type="dxa"/>
          <w:trHeight w:val="305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6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b/>
                <w:bCs/>
                <w:color w:val="000000"/>
                <w:sz w:val="24"/>
              </w:rPr>
              <w:t>3</w:t>
            </w:r>
          </w:p>
        </w:tc>
      </w:tr>
      <w:tr w:rsidR="003E77C7" w:rsidRPr="00356A20" w:rsidTr="00AE1F9F">
        <w:trPr>
          <w:gridAfter w:val="1"/>
          <w:wAfter w:w="266" w:type="dxa"/>
          <w:trHeight w:val="612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01 00 00 00 00 0000 000</w:t>
            </w:r>
          </w:p>
        </w:tc>
        <w:tc>
          <w:tcPr>
            <w:tcW w:w="6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b/>
                <w:bCs/>
                <w:color w:val="000000"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b/>
                <w:bCs/>
                <w:color w:val="000000"/>
                <w:sz w:val="24"/>
              </w:rPr>
              <w:t>398,0</w:t>
            </w:r>
          </w:p>
        </w:tc>
      </w:tr>
      <w:tr w:rsidR="003E77C7" w:rsidRPr="00356A20" w:rsidTr="00AE1F9F">
        <w:trPr>
          <w:gridAfter w:val="1"/>
          <w:wAfter w:w="266" w:type="dxa"/>
          <w:trHeight w:val="612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01 05 00 00 00 0000 000</w:t>
            </w:r>
          </w:p>
        </w:tc>
        <w:tc>
          <w:tcPr>
            <w:tcW w:w="6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b/>
                <w:bCs/>
                <w:color w:val="000000"/>
                <w:sz w:val="24"/>
              </w:rPr>
              <w:t>398,0</w:t>
            </w:r>
          </w:p>
        </w:tc>
      </w:tr>
      <w:tr w:rsidR="003E77C7" w:rsidRPr="00356A20" w:rsidTr="00AE1F9F">
        <w:trPr>
          <w:gridAfter w:val="1"/>
          <w:wAfter w:w="266" w:type="dxa"/>
          <w:trHeight w:val="305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01 05 00 00 00 0000 500</w:t>
            </w:r>
          </w:p>
        </w:tc>
        <w:tc>
          <w:tcPr>
            <w:tcW w:w="6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b/>
                <w:bCs/>
                <w:color w:val="000000"/>
                <w:sz w:val="24"/>
              </w:rPr>
              <w:t>Увеличение остатков средств бюджетов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b/>
                <w:bCs/>
                <w:color w:val="000000"/>
                <w:sz w:val="24"/>
              </w:rPr>
              <w:t>27 608,0</w:t>
            </w:r>
          </w:p>
        </w:tc>
      </w:tr>
      <w:tr w:rsidR="003E77C7" w:rsidRPr="00356A20" w:rsidTr="00AE1F9F">
        <w:trPr>
          <w:gridAfter w:val="1"/>
          <w:wAfter w:w="266" w:type="dxa"/>
          <w:trHeight w:val="305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01 05 02 00 00 0000 500</w:t>
            </w:r>
          </w:p>
        </w:tc>
        <w:tc>
          <w:tcPr>
            <w:tcW w:w="6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27 608,0</w:t>
            </w:r>
          </w:p>
        </w:tc>
      </w:tr>
      <w:tr w:rsidR="003E77C7" w:rsidRPr="00356A20" w:rsidTr="00AE1F9F">
        <w:trPr>
          <w:gridAfter w:val="1"/>
          <w:wAfter w:w="266" w:type="dxa"/>
          <w:trHeight w:val="305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01 05 02 01 00 0000 510</w:t>
            </w:r>
          </w:p>
        </w:tc>
        <w:tc>
          <w:tcPr>
            <w:tcW w:w="6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27 608,0</w:t>
            </w:r>
          </w:p>
        </w:tc>
      </w:tr>
      <w:tr w:rsidR="003E77C7" w:rsidRPr="00356A20" w:rsidTr="00AE1F9F">
        <w:trPr>
          <w:gridAfter w:val="1"/>
          <w:wAfter w:w="266" w:type="dxa"/>
          <w:trHeight w:val="612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01 05 02 01 10 0000 510</w:t>
            </w:r>
          </w:p>
        </w:tc>
        <w:tc>
          <w:tcPr>
            <w:tcW w:w="6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27 608,0</w:t>
            </w:r>
          </w:p>
        </w:tc>
      </w:tr>
      <w:tr w:rsidR="003E77C7" w:rsidRPr="00356A20" w:rsidTr="00AE1F9F">
        <w:trPr>
          <w:gridAfter w:val="1"/>
          <w:wAfter w:w="266" w:type="dxa"/>
          <w:trHeight w:val="305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01 05 00 00 00 0000 600</w:t>
            </w:r>
          </w:p>
        </w:tc>
        <w:tc>
          <w:tcPr>
            <w:tcW w:w="6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b/>
                <w:bCs/>
                <w:color w:val="000000"/>
                <w:sz w:val="24"/>
              </w:rPr>
              <w:t>Уменьшение остатков средств бюджетов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b/>
                <w:bCs/>
                <w:color w:val="000000"/>
                <w:sz w:val="24"/>
              </w:rPr>
              <w:t>28 006,0</w:t>
            </w:r>
          </w:p>
        </w:tc>
      </w:tr>
      <w:tr w:rsidR="003E77C7" w:rsidRPr="00356A20" w:rsidTr="00AE1F9F">
        <w:trPr>
          <w:gridAfter w:val="1"/>
          <w:wAfter w:w="266" w:type="dxa"/>
          <w:trHeight w:val="305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01 05 02 00 00 0000 600</w:t>
            </w:r>
          </w:p>
        </w:tc>
        <w:tc>
          <w:tcPr>
            <w:tcW w:w="6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28 006,0</w:t>
            </w:r>
          </w:p>
        </w:tc>
      </w:tr>
      <w:tr w:rsidR="003E77C7" w:rsidRPr="00356A20" w:rsidTr="00AE1F9F">
        <w:trPr>
          <w:gridAfter w:val="1"/>
          <w:wAfter w:w="266" w:type="dxa"/>
          <w:trHeight w:val="612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01 05 02 01 00 0000 610</w:t>
            </w:r>
          </w:p>
        </w:tc>
        <w:tc>
          <w:tcPr>
            <w:tcW w:w="6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28 006,0</w:t>
            </w:r>
          </w:p>
        </w:tc>
      </w:tr>
      <w:tr w:rsidR="003E77C7" w:rsidRPr="00356A20" w:rsidTr="00AE1F9F">
        <w:trPr>
          <w:gridAfter w:val="1"/>
          <w:wAfter w:w="266" w:type="dxa"/>
          <w:trHeight w:val="612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01 05 02 01 10 0000 610</w:t>
            </w:r>
          </w:p>
        </w:tc>
        <w:tc>
          <w:tcPr>
            <w:tcW w:w="6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28 006,0</w:t>
            </w:r>
          </w:p>
        </w:tc>
      </w:tr>
      <w:tr w:rsidR="003E77C7" w:rsidRPr="00356A20" w:rsidTr="009137E0">
        <w:trPr>
          <w:gridAfter w:val="1"/>
          <w:wAfter w:w="266" w:type="dxa"/>
          <w:trHeight w:val="598"/>
          <w:jc w:val="center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0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color w:val="000000"/>
                <w:sz w:val="24"/>
              </w:rPr>
              <w:t>ВСЕГО ИСТОЧНИКОВ ФИНАНСИРОВАНИЯ ДЕФИЦИТА БЮДЖЕТА ПОСЕЛЕНИЯ</w:t>
            </w:r>
          </w:p>
        </w:tc>
        <w:tc>
          <w:tcPr>
            <w:tcW w:w="12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964D12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964D12">
              <w:rPr>
                <w:rFonts w:ascii="Times New Roman" w:hAnsi="Times New Roman"/>
                <w:b/>
                <w:bCs/>
                <w:color w:val="000000"/>
                <w:sz w:val="24"/>
              </w:rPr>
              <w:t>398,0</w:t>
            </w:r>
          </w:p>
        </w:tc>
      </w:tr>
      <w:tr w:rsidR="00AE1F9F" w:rsidRPr="00356A20" w:rsidTr="009137E0">
        <w:trPr>
          <w:gridAfter w:val="1"/>
          <w:wAfter w:w="266" w:type="dxa"/>
          <w:trHeight w:val="2330"/>
          <w:jc w:val="center"/>
        </w:trPr>
        <w:tc>
          <w:tcPr>
            <w:tcW w:w="10452" w:type="dxa"/>
            <w:gridSpan w:val="8"/>
            <w:tcBorders>
              <w:top w:val="single" w:sz="4" w:space="0" w:color="auto"/>
            </w:tcBorders>
          </w:tcPr>
          <w:p w:rsidR="00AE1F9F" w:rsidRPr="00964D12" w:rsidRDefault="00AE1F9F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:rsidR="00AE1F9F" w:rsidRPr="00964D12" w:rsidRDefault="00AE1F9F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:rsidR="00AE1F9F" w:rsidRPr="00964D12" w:rsidRDefault="00AE1F9F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  <w:p w:rsidR="00AE1F9F" w:rsidRPr="00964D12" w:rsidRDefault="00AE1F9F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3E77C7" w:rsidRPr="00356A20" w:rsidTr="00AE1F9F">
        <w:trPr>
          <w:trHeight w:val="264"/>
          <w:jc w:val="center"/>
        </w:trPr>
        <w:tc>
          <w:tcPr>
            <w:tcW w:w="7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</w:rPr>
            </w:pPr>
            <w:r w:rsidRPr="00AE1F9F">
              <w:rPr>
                <w:rFonts w:ascii="Times New Roman" w:hAnsi="Times New Roman"/>
                <w:b/>
                <w:bCs/>
                <w:sz w:val="28"/>
              </w:rPr>
              <w:t xml:space="preserve">                   Приложение №3</w:t>
            </w:r>
          </w:p>
        </w:tc>
      </w:tr>
      <w:tr w:rsidR="003E77C7" w:rsidRPr="00356A20" w:rsidTr="00AE1F9F">
        <w:trPr>
          <w:trHeight w:val="264"/>
          <w:jc w:val="center"/>
        </w:trPr>
        <w:tc>
          <w:tcPr>
            <w:tcW w:w="107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AE1F9F">
              <w:rPr>
                <w:rFonts w:ascii="Times New Roman" w:hAnsi="Times New Roman"/>
                <w:sz w:val="28"/>
              </w:rPr>
              <w:t>к  решению Собрания депутатов Быстрогорского сельского поселения от 17.09.2014г. №91-СД</w:t>
            </w:r>
          </w:p>
        </w:tc>
      </w:tr>
      <w:tr w:rsidR="003E77C7" w:rsidRPr="00356A20" w:rsidTr="00AE1F9F">
        <w:trPr>
          <w:trHeight w:val="530"/>
          <w:jc w:val="center"/>
        </w:trPr>
        <w:tc>
          <w:tcPr>
            <w:tcW w:w="107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AE1F9F">
              <w:rPr>
                <w:rFonts w:ascii="Times New Roman" w:hAnsi="Times New Roman"/>
                <w:sz w:val="28"/>
              </w:rPr>
              <w:t>О внесении изменений в решение Собрания депутатов Быстрогорского сельского поселения                                          от 26.12.2013г. № 63-СД</w:t>
            </w:r>
          </w:p>
        </w:tc>
      </w:tr>
      <w:tr w:rsidR="003E77C7" w:rsidRPr="00356A20" w:rsidTr="00AE1F9F">
        <w:trPr>
          <w:trHeight w:val="593"/>
          <w:jc w:val="center"/>
        </w:trPr>
        <w:tc>
          <w:tcPr>
            <w:tcW w:w="107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2014 год и на плановый период 2015 и 2016 годов"</w:t>
            </w:r>
          </w:p>
        </w:tc>
      </w:tr>
      <w:tr w:rsidR="003E77C7" w:rsidRPr="00356A20" w:rsidTr="00AE1F9F">
        <w:trPr>
          <w:trHeight w:val="264"/>
          <w:jc w:val="center"/>
        </w:trPr>
        <w:tc>
          <w:tcPr>
            <w:tcW w:w="7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Распределение бюджетных ассигнований </w:t>
            </w:r>
          </w:p>
        </w:tc>
        <w:tc>
          <w:tcPr>
            <w:tcW w:w="3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92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b/>
                <w:bCs/>
                <w:color w:val="000000"/>
                <w:sz w:val="28"/>
              </w:rPr>
              <w:t>по разделам, подразделам, целевым статьям (муниципальным</w:t>
            </w:r>
          </w:p>
        </w:tc>
        <w:tc>
          <w:tcPr>
            <w:tcW w:w="49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107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 программам Быстрогорского сельского поселения и непрограммным направлениям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971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 деятельности), группам (подгруппам) видов расходов классификации</w:t>
            </w:r>
          </w:p>
        </w:tc>
        <w:tc>
          <w:tcPr>
            <w:tcW w:w="100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</w:tc>
      </w:tr>
      <w:tr w:rsidR="003E77C7" w:rsidRPr="00356A20" w:rsidTr="00AE1F9F">
        <w:trPr>
          <w:trHeight w:val="302"/>
          <w:jc w:val="center"/>
        </w:trPr>
        <w:tc>
          <w:tcPr>
            <w:tcW w:w="107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b/>
                <w:bCs/>
                <w:color w:val="000000"/>
                <w:sz w:val="28"/>
              </w:rPr>
              <w:t xml:space="preserve"> расходов бюджета Быстрогорского сельского поселения Тацинского района на 2014 год</w:t>
            </w:r>
          </w:p>
        </w:tc>
      </w:tr>
      <w:tr w:rsidR="003E77C7" w:rsidRPr="00356A20" w:rsidTr="00AE1F9F">
        <w:trPr>
          <w:trHeight w:val="341"/>
          <w:jc w:val="center"/>
        </w:trPr>
        <w:tc>
          <w:tcPr>
            <w:tcW w:w="7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760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b/>
                <w:bCs/>
                <w:color w:val="000000"/>
                <w:sz w:val="28"/>
              </w:rPr>
              <w:t>(тыс. рублей)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b/>
                <w:bCs/>
                <w:color w:val="000000"/>
                <w:sz w:val="28"/>
              </w:rPr>
              <w:t>Наименование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b/>
                <w:bCs/>
                <w:color w:val="000000"/>
                <w:sz w:val="28"/>
              </w:rPr>
              <w:t>Рз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b/>
                <w:bCs/>
                <w:color w:val="000000"/>
                <w:sz w:val="28"/>
              </w:rPr>
              <w:t>ПР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b/>
                <w:bCs/>
                <w:color w:val="000000"/>
                <w:sz w:val="28"/>
              </w:rPr>
              <w:t>ЦСР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b/>
                <w:bCs/>
                <w:color w:val="000000"/>
                <w:sz w:val="28"/>
              </w:rPr>
              <w:t>ВР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b/>
                <w:bCs/>
                <w:color w:val="000000"/>
                <w:sz w:val="28"/>
              </w:rPr>
              <w:t>Сумма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b/>
                <w:bCs/>
                <w:color w:val="000000"/>
                <w:sz w:val="28"/>
              </w:rPr>
              <w:t>6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ВСЕГО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28 006,0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4 453,0</w:t>
            </w:r>
          </w:p>
        </w:tc>
      </w:tr>
      <w:tr w:rsidR="003E77C7" w:rsidRPr="00356A20" w:rsidTr="00AE1F9F">
        <w:trPr>
          <w:trHeight w:val="63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02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752,4</w:t>
            </w:r>
          </w:p>
        </w:tc>
      </w:tr>
      <w:tr w:rsidR="003E77C7" w:rsidRPr="00356A20" w:rsidTr="00AE1F9F">
        <w:trPr>
          <w:trHeight w:val="1896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02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89 1 0011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752,4</w:t>
            </w:r>
          </w:p>
        </w:tc>
      </w:tr>
      <w:tr w:rsidR="003E77C7" w:rsidRPr="00356A20" w:rsidTr="00AE1F9F">
        <w:trPr>
          <w:trHeight w:val="948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38,3</w:t>
            </w:r>
          </w:p>
        </w:tc>
      </w:tr>
      <w:tr w:rsidR="003E77C7" w:rsidRPr="00356A20" w:rsidTr="00AE1F9F">
        <w:trPr>
          <w:trHeight w:val="1896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90 1 0019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3,5</w:t>
            </w:r>
          </w:p>
        </w:tc>
      </w:tr>
      <w:tr w:rsidR="003E77C7" w:rsidRPr="00356A20" w:rsidTr="00AE1F9F">
        <w:trPr>
          <w:trHeight w:val="2213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99 9 8904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540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34,8</w:t>
            </w:r>
          </w:p>
        </w:tc>
      </w:tr>
      <w:tr w:rsidR="003E77C7" w:rsidRPr="00356A20" w:rsidTr="00AE1F9F">
        <w:trPr>
          <w:trHeight w:val="948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3 412,7</w:t>
            </w:r>
          </w:p>
        </w:tc>
      </w:tr>
      <w:tr w:rsidR="003E77C7" w:rsidRPr="00356A20" w:rsidTr="00AE1F9F">
        <w:trPr>
          <w:trHeight w:val="2213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Мероприятия по диспансеризации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09 1 2512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6,9</w:t>
            </w:r>
          </w:p>
        </w:tc>
      </w:tr>
      <w:tr w:rsidR="003E77C7" w:rsidRPr="00356A20" w:rsidTr="00AE1F9F">
        <w:trPr>
          <w:trHeight w:val="1896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89 2 0011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2 501,0</w:t>
            </w:r>
          </w:p>
        </w:tc>
      </w:tr>
      <w:tr w:rsidR="003E77C7" w:rsidRPr="00356A20" w:rsidTr="00AE1F9F">
        <w:trPr>
          <w:trHeight w:val="1896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89 2 0019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838,8</w:t>
            </w:r>
          </w:p>
        </w:tc>
      </w:tr>
      <w:tr w:rsidR="003E77C7" w:rsidRPr="00356A20" w:rsidTr="00AE1F9F">
        <w:trPr>
          <w:trHeight w:val="1582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89 2 0019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850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5,1</w:t>
            </w:r>
          </w:p>
        </w:tc>
      </w:tr>
      <w:tr w:rsidR="003E77C7" w:rsidRPr="00356A20" w:rsidTr="00AE1F9F">
        <w:trPr>
          <w:trHeight w:val="3161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право-нарушениях» перечня должно-стных лиц, уполномоченных составлять протоколы об административных правонарушениях, в рамках непрограмных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99 9 7239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0,2</w:t>
            </w:r>
          </w:p>
        </w:tc>
      </w:tr>
      <w:tr w:rsidR="003E77C7" w:rsidRPr="00356A20" w:rsidTr="00AE1F9F">
        <w:trPr>
          <w:trHeight w:val="2530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99 9 8901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540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25,5</w:t>
            </w:r>
          </w:p>
        </w:tc>
      </w:tr>
      <w:tr w:rsidR="003E77C7" w:rsidRPr="00356A20" w:rsidTr="00AE1F9F">
        <w:trPr>
          <w:trHeight w:val="6907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99 9 8903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540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35,2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Резервные фонды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20,0</w:t>
            </w:r>
          </w:p>
        </w:tc>
      </w:tr>
      <w:tr w:rsidR="003E77C7" w:rsidRPr="00356A20" w:rsidTr="00AE1F9F">
        <w:trPr>
          <w:trHeight w:val="1582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99 1 9210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870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20,0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229,6</w:t>
            </w:r>
          </w:p>
        </w:tc>
      </w:tr>
      <w:tr w:rsidR="003E77C7" w:rsidRPr="00356A20" w:rsidTr="00AE1F9F">
        <w:trPr>
          <w:trHeight w:val="1265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89 2 9999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36,0</w:t>
            </w:r>
          </w:p>
        </w:tc>
      </w:tr>
      <w:tr w:rsidR="003E77C7" w:rsidRPr="00356A20" w:rsidTr="00AE1F9F">
        <w:trPr>
          <w:trHeight w:val="1265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lastRenderedPageBreak/>
              <w:t>Реализация направления расходов в рамках обеспечения деятельности Администрации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89 2 9999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320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98,3</w:t>
            </w:r>
          </w:p>
        </w:tc>
      </w:tr>
      <w:tr w:rsidR="003E77C7" w:rsidRPr="00356A20" w:rsidTr="00AE1F9F">
        <w:trPr>
          <w:trHeight w:val="948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89 2 9999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850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90,3</w:t>
            </w:r>
          </w:p>
        </w:tc>
      </w:tr>
      <w:tr w:rsidR="003E77C7" w:rsidRPr="00356A20" w:rsidTr="00AE1F9F">
        <w:trPr>
          <w:trHeight w:val="1265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Реализация направления расходов по иным непрограмным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99 9 9999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850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5,0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НАЦИОНАЛЬНАЯ ОБОРОНА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154,4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154,4</w:t>
            </w:r>
          </w:p>
        </w:tc>
      </w:tr>
      <w:tr w:rsidR="003E77C7" w:rsidRPr="00356A20" w:rsidTr="00AE1F9F">
        <w:trPr>
          <w:trHeight w:val="1896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02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99 9 5118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120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154,4</w:t>
            </w:r>
          </w:p>
        </w:tc>
      </w:tr>
      <w:tr w:rsidR="003E77C7" w:rsidRPr="00356A20" w:rsidTr="00AE1F9F">
        <w:trPr>
          <w:trHeight w:val="63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138,7</w:t>
            </w:r>
          </w:p>
        </w:tc>
      </w:tr>
      <w:tr w:rsidR="003E77C7" w:rsidRPr="00356A20" w:rsidTr="00AE1F9F">
        <w:trPr>
          <w:trHeight w:val="63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09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120,7</w:t>
            </w:r>
          </w:p>
        </w:tc>
      </w:tr>
      <w:tr w:rsidR="003E77C7" w:rsidRPr="00356A20" w:rsidTr="00AE1F9F">
        <w:trPr>
          <w:trHeight w:val="2213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Мероприятия по проведению аккарицидных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09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05 1 2506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36,2</w:t>
            </w:r>
          </w:p>
        </w:tc>
      </w:tr>
      <w:tr w:rsidR="003E77C7" w:rsidRPr="00356A20" w:rsidTr="00AE1F9F">
        <w:trPr>
          <w:trHeight w:val="3478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09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07 1 2509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0,4</w:t>
            </w:r>
          </w:p>
        </w:tc>
      </w:tr>
      <w:tr w:rsidR="003E77C7" w:rsidRPr="00356A20" w:rsidTr="00AE1F9F">
        <w:trPr>
          <w:trHeight w:val="2846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09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07 2 2511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0,6</w:t>
            </w:r>
          </w:p>
        </w:tc>
      </w:tr>
      <w:tr w:rsidR="003E77C7" w:rsidRPr="00356A20" w:rsidTr="00AE1F9F">
        <w:trPr>
          <w:trHeight w:val="277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09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99 9 8900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540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3,5</w:t>
            </w:r>
          </w:p>
        </w:tc>
      </w:tr>
      <w:tr w:rsidR="003E77C7" w:rsidRPr="00356A20" w:rsidTr="00AE1F9F">
        <w:trPr>
          <w:trHeight w:val="2213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09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99 9 8902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540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80,0</w:t>
            </w:r>
          </w:p>
        </w:tc>
      </w:tr>
      <w:tr w:rsidR="003E77C7" w:rsidRPr="00356A20" w:rsidTr="00AE1F9F">
        <w:trPr>
          <w:trHeight w:val="63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18,0</w:t>
            </w:r>
          </w:p>
        </w:tc>
      </w:tr>
      <w:tr w:rsidR="003E77C7" w:rsidRPr="00356A20" w:rsidTr="00AE1F9F">
        <w:trPr>
          <w:trHeight w:val="3161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немедецинскому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06 2 2507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3,0</w:t>
            </w:r>
          </w:p>
        </w:tc>
      </w:tr>
      <w:tr w:rsidR="003E77C7" w:rsidRPr="00356A20" w:rsidTr="00AE1F9F">
        <w:trPr>
          <w:trHeight w:val="2213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Оснащение оборудованием для громкоговорящей связи в рамках подпрограммы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06 3 2508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15,0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НАЦИОНАЛЬНАЯ ЭКОНОМИКА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667,8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 Дорожное хозяйство (дорожные фонды)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09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667,8</w:t>
            </w:r>
          </w:p>
        </w:tc>
      </w:tr>
      <w:tr w:rsidR="003E77C7" w:rsidRPr="00356A20" w:rsidTr="00AE1F9F">
        <w:trPr>
          <w:trHeight w:val="2846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lastRenderedPageBreak/>
              <w:t>Софинансирование расходов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09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04 1 2515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24,2</w:t>
            </w:r>
          </w:p>
        </w:tc>
      </w:tr>
      <w:tr w:rsidR="003E77C7" w:rsidRPr="00356A20" w:rsidTr="00AE1F9F">
        <w:trPr>
          <w:trHeight w:val="2530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Расходы на ремонт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09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04 1 2516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130,0</w:t>
            </w:r>
          </w:p>
        </w:tc>
      </w:tr>
      <w:tr w:rsidR="003E77C7" w:rsidRPr="00356A20" w:rsidTr="00AE1F9F">
        <w:trPr>
          <w:trHeight w:val="2530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Расходы на обустройство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09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04 1 2517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54,8</w:t>
            </w:r>
          </w:p>
        </w:tc>
      </w:tr>
      <w:tr w:rsidR="003E77C7" w:rsidRPr="00356A20" w:rsidTr="00AE1F9F">
        <w:trPr>
          <w:trHeight w:val="2530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04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09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04 1 7351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458,8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15 702,9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Жилищное хозяйство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13 754,0</w:t>
            </w:r>
          </w:p>
        </w:tc>
      </w:tr>
      <w:tr w:rsidR="003E77C7" w:rsidRPr="00356A20" w:rsidTr="00AE1F9F">
        <w:trPr>
          <w:trHeight w:val="1896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Субсидии некомерческим организациям "Ростовский областной фонд содействия капитальному ремонту"- в виде взноса на капитальный ремонт собственников помещений в многоквартирных домах.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03 2 6002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630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28,4</w:t>
            </w:r>
          </w:p>
        </w:tc>
      </w:tr>
      <w:tr w:rsidR="003E77C7" w:rsidRPr="00356A20" w:rsidTr="00AE1F9F">
        <w:trPr>
          <w:trHeight w:val="3161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lastRenderedPageBreak/>
              <w:t>Реализация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(Бюджетные инвестиции)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10 1 7316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410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13 039,3</w:t>
            </w:r>
          </w:p>
        </w:tc>
      </w:tr>
      <w:tr w:rsidR="003E77C7" w:rsidRPr="00356A20" w:rsidTr="00AE1F9F">
        <w:trPr>
          <w:trHeight w:val="3161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(Бюджетные инвестиции)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10 1 8501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410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686,3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Коммунальное хозяйство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02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118,2</w:t>
            </w:r>
          </w:p>
        </w:tc>
      </w:tr>
      <w:tr w:rsidR="003E77C7" w:rsidRPr="00356A20" w:rsidTr="00AE1F9F">
        <w:trPr>
          <w:trHeight w:val="2213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02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03 1 2502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20,0</w:t>
            </w:r>
          </w:p>
        </w:tc>
      </w:tr>
      <w:tr w:rsidR="003E77C7" w:rsidRPr="00356A20" w:rsidTr="00AE1F9F">
        <w:trPr>
          <w:trHeight w:val="2530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Организация и проведение мероприятий по разработке схемы водоснабжения и водоотведения Быстрогорского сельского поселения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02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03 1 2513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0,0</w:t>
            </w:r>
          </w:p>
        </w:tc>
      </w:tr>
      <w:tr w:rsidR="003E77C7" w:rsidRPr="00356A20" w:rsidTr="00AE1F9F">
        <w:trPr>
          <w:trHeight w:val="2530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расходы за счет иных межбюджетных трансфертов бюджетам поселений на изготовление схем водоснабжения и водоотведения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02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03 1 8504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98,2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Благоустройство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1 830,7</w:t>
            </w:r>
          </w:p>
        </w:tc>
      </w:tr>
      <w:tr w:rsidR="003E77C7" w:rsidRPr="00356A20" w:rsidTr="00AE1F9F">
        <w:trPr>
          <w:trHeight w:val="1896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lastRenderedPageBreak/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05 1 2503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599,6</w:t>
            </w:r>
          </w:p>
        </w:tc>
      </w:tr>
      <w:tr w:rsidR="003E77C7" w:rsidRPr="00356A20" w:rsidTr="00AE1F9F">
        <w:trPr>
          <w:trHeight w:val="1896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05 1 2504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238,1</w:t>
            </w:r>
          </w:p>
        </w:tc>
      </w:tr>
      <w:tr w:rsidR="003E77C7" w:rsidRPr="00356A20" w:rsidTr="00AE1F9F">
        <w:trPr>
          <w:trHeight w:val="2213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05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05 1 2505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993,0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КУЛЬТУРА, КИНЕМАТОГРАФИЯ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3 062,9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Культура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3 062,9</w:t>
            </w:r>
          </w:p>
        </w:tc>
      </w:tr>
      <w:tr w:rsidR="003E77C7" w:rsidRPr="00356A20" w:rsidTr="00AE1F9F">
        <w:trPr>
          <w:trHeight w:val="1896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01 1 0059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610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2 522,6</w:t>
            </w:r>
          </w:p>
        </w:tc>
      </w:tr>
      <w:tr w:rsidR="003E77C7" w:rsidRPr="00356A20" w:rsidTr="00AE1F9F">
        <w:trPr>
          <w:trHeight w:val="1896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01 2 0059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610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404,0</w:t>
            </w:r>
          </w:p>
        </w:tc>
      </w:tr>
      <w:tr w:rsidR="003E77C7" w:rsidRPr="00356A20" w:rsidTr="00AE1F9F">
        <w:trPr>
          <w:trHeight w:val="2213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06 4 0059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610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3,0</w:t>
            </w:r>
          </w:p>
        </w:tc>
      </w:tr>
      <w:tr w:rsidR="003E77C7" w:rsidRPr="00356A20" w:rsidTr="00AE1F9F">
        <w:trPr>
          <w:trHeight w:val="2530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lastRenderedPageBreak/>
              <w:t>Расходы на организацию обеспечения пожарной безопасности в здании Быстрогорского сельского дома культуры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(Субсидии бюджетным учреждениям)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08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07 2 2514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610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133,3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СОЦИАЛЬНАЯ ПОЛИТИКА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3 760,0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Пенсионное обеспечение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45,5</w:t>
            </w:r>
          </w:p>
        </w:tc>
      </w:tr>
      <w:tr w:rsidR="003E77C7" w:rsidRPr="00356A20" w:rsidTr="00AE1F9F">
        <w:trPr>
          <w:trHeight w:val="1265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Выплата государственной пенсии за выслугу лет муниципальным служащим (Социальные выплаты гражданам, кроме публичных нормативных социальных выплат)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01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99 9 1301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320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45,5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Социальное обеспечение населения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3 714,5</w:t>
            </w:r>
          </w:p>
        </w:tc>
      </w:tr>
      <w:tr w:rsidR="003E77C7" w:rsidRPr="00356A20" w:rsidTr="00AE1F9F">
        <w:trPr>
          <w:trHeight w:val="3161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Реализация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выплаты населению)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10 1 7316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360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3 528,7</w:t>
            </w:r>
          </w:p>
        </w:tc>
      </w:tr>
      <w:tr w:rsidR="003E77C7" w:rsidRPr="00356A20" w:rsidTr="00AE1F9F">
        <w:trPr>
          <w:trHeight w:val="3161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выплаты населению)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03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10 1 8501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360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185,8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ФИЗИЧЕСКАЯ КУЛЬТУРА И СПОРТ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66,3</w:t>
            </w:r>
          </w:p>
        </w:tc>
      </w:tr>
      <w:tr w:rsidR="003E77C7" w:rsidRPr="00356A20" w:rsidTr="00AE1F9F">
        <w:trPr>
          <w:trHeight w:val="314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Массовый спорт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02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66,3</w:t>
            </w:r>
          </w:p>
        </w:tc>
      </w:tr>
      <w:tr w:rsidR="003E77C7" w:rsidRPr="00356A20" w:rsidTr="00AE1F9F">
        <w:trPr>
          <w:trHeight w:val="3161"/>
          <w:jc w:val="center"/>
        </w:trPr>
        <w:tc>
          <w:tcPr>
            <w:tcW w:w="7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02</w:t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02 1 2501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240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356A20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356A20">
              <w:rPr>
                <w:rFonts w:ascii="Times New Roman" w:hAnsi="Times New Roman"/>
                <w:color w:val="000000"/>
                <w:sz w:val="28"/>
              </w:rPr>
              <w:t>66,3</w:t>
            </w:r>
          </w:p>
        </w:tc>
      </w:tr>
    </w:tbl>
    <w:p w:rsidR="003E77C7" w:rsidRDefault="003E77C7" w:rsidP="003E77C7"/>
    <w:p w:rsidR="003E77C7" w:rsidRDefault="003E77C7" w:rsidP="003E77C7"/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31"/>
        <w:gridCol w:w="1035"/>
        <w:gridCol w:w="403"/>
        <w:gridCol w:w="379"/>
        <w:gridCol w:w="1243"/>
        <w:gridCol w:w="576"/>
        <w:gridCol w:w="1035"/>
      </w:tblGrid>
      <w:tr w:rsidR="00AE1F9F" w:rsidRPr="00AE1F9F" w:rsidTr="00AE1F9F">
        <w:trPr>
          <w:trHeight w:val="223"/>
          <w:jc w:val="center"/>
        </w:trPr>
        <w:tc>
          <w:tcPr>
            <w:tcW w:w="6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1F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Приложение № 4</w:t>
            </w:r>
          </w:p>
        </w:tc>
      </w:tr>
      <w:tr w:rsidR="00AE1F9F" w:rsidRPr="00AE1F9F" w:rsidTr="00AE1F9F">
        <w:trPr>
          <w:trHeight w:val="223"/>
          <w:jc w:val="center"/>
        </w:trPr>
        <w:tc>
          <w:tcPr>
            <w:tcW w:w="60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1F9F">
              <w:rPr>
                <w:rFonts w:ascii="Times New Roman" w:hAnsi="Times New Roman"/>
                <w:sz w:val="24"/>
                <w:szCs w:val="24"/>
              </w:rPr>
              <w:t>к  решению Собрания депутатов Быстрогорского сельского поселения от 17.09.2014г. № 91 -СД</w:t>
            </w:r>
          </w:p>
        </w:tc>
      </w:tr>
      <w:tr w:rsidR="00AE1F9F" w:rsidRPr="00AE1F9F" w:rsidTr="00AE1F9F">
        <w:trPr>
          <w:trHeight w:val="223"/>
          <w:jc w:val="center"/>
        </w:trPr>
        <w:tc>
          <w:tcPr>
            <w:tcW w:w="60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1F9F">
              <w:rPr>
                <w:rFonts w:ascii="Times New Roman" w:hAnsi="Times New Roman"/>
                <w:sz w:val="24"/>
                <w:szCs w:val="24"/>
              </w:rPr>
              <w:t>О внесении изменений  в решение Собрания депутатов Быстрогорского сельского поселения от 26.12.2013г. № 63-СД</w:t>
            </w:r>
          </w:p>
        </w:tc>
      </w:tr>
      <w:tr w:rsidR="00AE1F9F" w:rsidRPr="00AE1F9F" w:rsidTr="00AE1F9F">
        <w:trPr>
          <w:trHeight w:val="223"/>
          <w:jc w:val="center"/>
        </w:trPr>
        <w:tc>
          <w:tcPr>
            <w:tcW w:w="60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1F9F">
              <w:rPr>
                <w:rFonts w:ascii="Times New Roman" w:hAnsi="Times New Roman"/>
                <w:sz w:val="24"/>
                <w:szCs w:val="24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2014 год и на плановый период 2015 и 2016 годов"</w:t>
            </w:r>
          </w:p>
        </w:tc>
      </w:tr>
      <w:tr w:rsidR="00AE1F9F" w:rsidRPr="00AE1F9F" w:rsidTr="00AE1F9F">
        <w:trPr>
          <w:trHeight w:val="264"/>
          <w:jc w:val="center"/>
        </w:trPr>
        <w:tc>
          <w:tcPr>
            <w:tcW w:w="6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1F9F" w:rsidRPr="00AE1F9F" w:rsidTr="00AE1F9F">
        <w:trPr>
          <w:trHeight w:val="264"/>
          <w:jc w:val="center"/>
        </w:trPr>
        <w:tc>
          <w:tcPr>
            <w:tcW w:w="603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F9F">
              <w:rPr>
                <w:rFonts w:ascii="Times New Roman" w:hAnsi="Times New Roman"/>
                <w:b/>
                <w:bCs/>
                <w:sz w:val="28"/>
                <w:szCs w:val="28"/>
              </w:rPr>
              <w:t>Ведомственная структура расходов бюджета Быстрогорского сельского поселения Тацинского района</w:t>
            </w:r>
          </w:p>
        </w:tc>
      </w:tr>
      <w:tr w:rsidR="00AE1F9F" w:rsidRPr="00AE1F9F" w:rsidTr="00AE1F9F">
        <w:trPr>
          <w:trHeight w:val="264"/>
          <w:jc w:val="center"/>
        </w:trPr>
        <w:tc>
          <w:tcPr>
            <w:tcW w:w="6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F9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 2014 год</w:t>
            </w:r>
          </w:p>
        </w:tc>
        <w:tc>
          <w:tcPr>
            <w:tcW w:w="103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E1F9F" w:rsidRPr="00AE1F9F" w:rsidTr="00AE1F9F">
        <w:trPr>
          <w:trHeight w:val="264"/>
          <w:jc w:val="center"/>
        </w:trPr>
        <w:tc>
          <w:tcPr>
            <w:tcW w:w="60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F9F">
              <w:rPr>
                <w:rFonts w:ascii="Times New Roman" w:hAnsi="Times New Roman"/>
                <w:b/>
                <w:bCs/>
                <w:sz w:val="28"/>
                <w:szCs w:val="28"/>
              </w:rPr>
              <w:t>(тыс. рублей)</w:t>
            </w:r>
          </w:p>
        </w:tc>
        <w:tc>
          <w:tcPr>
            <w:tcW w:w="103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E1F9F" w:rsidRPr="00AE1F9F" w:rsidTr="00AE1F9F">
        <w:trPr>
          <w:trHeight w:val="264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F9F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F9F">
              <w:rPr>
                <w:rFonts w:ascii="Times New Roman" w:hAnsi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F9F">
              <w:rPr>
                <w:rFonts w:ascii="Times New Roman" w:hAnsi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F9F">
              <w:rPr>
                <w:rFonts w:ascii="Times New Roman" w:hAnsi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F9F">
              <w:rPr>
                <w:rFonts w:ascii="Times New Roman" w:hAnsi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F9F">
              <w:rPr>
                <w:rFonts w:ascii="Times New Roman" w:hAnsi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F9F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AE1F9F" w:rsidRPr="00AE1F9F" w:rsidTr="00AE1F9F">
        <w:trPr>
          <w:trHeight w:val="264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F9F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F9F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F9F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F9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F9F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F9F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E1F9F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AE1F9F" w:rsidRPr="00AE1F9F" w:rsidTr="00AE1F9F">
        <w:trPr>
          <w:trHeight w:val="264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28 006,0</w:t>
            </w:r>
          </w:p>
        </w:tc>
      </w:tr>
      <w:tr w:rsidR="00AE1F9F" w:rsidRPr="00AE1F9F" w:rsidTr="00AE1F9F">
        <w:trPr>
          <w:trHeight w:val="264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Администрация Быстрогорского сельского поселения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28 006,0</w:t>
            </w:r>
          </w:p>
        </w:tc>
      </w:tr>
      <w:tr w:rsidR="00AE1F9F" w:rsidRPr="00AE1F9F" w:rsidTr="00AE1F9F">
        <w:trPr>
          <w:trHeight w:val="844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89 1 0011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752,4</w:t>
            </w:r>
          </w:p>
        </w:tc>
      </w:tr>
      <w:tr w:rsidR="00AE1F9F" w:rsidRPr="00AE1F9F" w:rsidTr="00AE1F9F">
        <w:trPr>
          <w:trHeight w:val="1591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90 1 0019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AE1F9F" w:rsidRPr="00AE1F9F" w:rsidTr="00AE1F9F">
        <w:trPr>
          <w:trHeight w:val="1591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99 9 8904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34,8</w:t>
            </w:r>
          </w:p>
        </w:tc>
      </w:tr>
      <w:tr w:rsidR="00AE1F9F" w:rsidRPr="00AE1F9F" w:rsidTr="00AE1F9F">
        <w:trPr>
          <w:trHeight w:val="1858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 xml:space="preserve">Мероприятия по диспансеризации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</w:t>
            </w:r>
            <w:r w:rsidRPr="00AE1F9F">
              <w:rPr>
                <w:rFonts w:ascii="Times New Roman" w:hAnsi="Times New Roman"/>
                <w:sz w:val="28"/>
                <w:szCs w:val="28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09 1 2512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6,9</w:t>
            </w:r>
          </w:p>
        </w:tc>
      </w:tr>
      <w:tr w:rsidR="00AE1F9F" w:rsidRPr="00AE1F9F" w:rsidTr="00AE1F9F">
        <w:trPr>
          <w:trHeight w:val="1591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89 2 0011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2 501,0</w:t>
            </w:r>
          </w:p>
        </w:tc>
      </w:tr>
      <w:tr w:rsidR="00AE1F9F" w:rsidRPr="00AE1F9F" w:rsidTr="00AE1F9F">
        <w:trPr>
          <w:trHeight w:val="1591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89 2 0019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838,8</w:t>
            </w:r>
          </w:p>
        </w:tc>
      </w:tr>
      <w:tr w:rsidR="00AE1F9F" w:rsidRPr="00AE1F9F" w:rsidTr="00AE1F9F">
        <w:trPr>
          <w:trHeight w:val="1327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89 2 0019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</w:tr>
      <w:tr w:rsidR="00AE1F9F" w:rsidRPr="00AE1F9F" w:rsidTr="00AE1F9F">
        <w:trPr>
          <w:trHeight w:val="2388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право-нарушениях» перечня должно-стных лиц, уполномоченных составлять протоколы об административных правонарушениях, в рамках непрограмных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99 9 7239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AE1F9F" w:rsidRPr="00AE1F9F" w:rsidTr="00AE1F9F">
        <w:trPr>
          <w:trHeight w:val="2122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99 9 8901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25,5</w:t>
            </w:r>
          </w:p>
        </w:tc>
      </w:tr>
      <w:tr w:rsidR="00AE1F9F" w:rsidRPr="00AE1F9F" w:rsidTr="00AE1F9F">
        <w:trPr>
          <w:trHeight w:val="986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99 9 8903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35,2</w:t>
            </w:r>
          </w:p>
        </w:tc>
      </w:tr>
      <w:tr w:rsidR="00AE1F9F" w:rsidRPr="00AE1F9F" w:rsidTr="00AE1F9F">
        <w:trPr>
          <w:trHeight w:val="1327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99 1 9210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870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E1F9F" w:rsidRPr="00AE1F9F" w:rsidTr="00AE1F9F">
        <w:trPr>
          <w:trHeight w:val="1061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89 2 9999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AE1F9F" w:rsidRPr="00AE1F9F" w:rsidTr="00AE1F9F">
        <w:trPr>
          <w:trHeight w:val="1061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Реализация направления расходов в рамках обеспечения деятельности Администрации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89 2 9999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98,3</w:t>
            </w:r>
          </w:p>
        </w:tc>
      </w:tr>
      <w:tr w:rsidR="00AE1F9F" w:rsidRPr="00AE1F9F" w:rsidTr="00AE1F9F">
        <w:trPr>
          <w:trHeight w:val="794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 xml:space="preserve">Реализация направления расходов в рамках обеспечения деятельности Администрации </w:t>
            </w:r>
            <w:r w:rsidRPr="00AE1F9F">
              <w:rPr>
                <w:rFonts w:ascii="Times New Roman" w:hAnsi="Times New Roman"/>
                <w:sz w:val="28"/>
                <w:szCs w:val="28"/>
              </w:rPr>
              <w:lastRenderedPageBreak/>
              <w:t>Быстрогорского сельского поселения (Уплата налогов, сборов и иных платежей)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89 2 9999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90,3</w:t>
            </w:r>
          </w:p>
        </w:tc>
      </w:tr>
      <w:tr w:rsidR="00AE1F9F" w:rsidRPr="00AE1F9F" w:rsidTr="00AE1F9F">
        <w:trPr>
          <w:trHeight w:val="1061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направления расходов по иным непрограмным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99 9 9999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AE1F9F" w:rsidRPr="00AE1F9F" w:rsidTr="00AE1F9F">
        <w:trPr>
          <w:trHeight w:val="1591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99 9 5118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154,4</w:t>
            </w:r>
          </w:p>
        </w:tc>
      </w:tr>
      <w:tr w:rsidR="00AE1F9F" w:rsidRPr="00AE1F9F" w:rsidTr="00AE1F9F">
        <w:trPr>
          <w:trHeight w:val="1858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Мероприятия по проведению аккарицидных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05 1 2506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36,2</w:t>
            </w:r>
          </w:p>
        </w:tc>
      </w:tr>
      <w:tr w:rsidR="00AE1F9F" w:rsidRPr="00AE1F9F" w:rsidTr="00AE1F9F">
        <w:trPr>
          <w:trHeight w:val="2918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07 1 2509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AE1F9F" w:rsidRPr="00AE1F9F" w:rsidTr="00AE1F9F">
        <w:trPr>
          <w:trHeight w:val="2388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</w:t>
            </w:r>
            <w:r w:rsidRPr="00AE1F9F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07 2 2511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AE1F9F" w:rsidRPr="00AE1F9F" w:rsidTr="00AE1F9F">
        <w:trPr>
          <w:trHeight w:val="2122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99 9 8900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AE1F9F" w:rsidRPr="00AE1F9F" w:rsidTr="00AE1F9F">
        <w:trPr>
          <w:trHeight w:val="1858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99 9 8902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</w:tr>
      <w:tr w:rsidR="00AE1F9F" w:rsidRPr="00AE1F9F" w:rsidTr="00AE1F9F">
        <w:trPr>
          <w:trHeight w:val="2652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немедецинскому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06 2 2507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AE1F9F" w:rsidRPr="00AE1F9F" w:rsidTr="00AE1F9F">
        <w:trPr>
          <w:trHeight w:val="1858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Оснащение оборудованием для громкоговорящей связи в рамках подпрограммы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06 3 2508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</w:tr>
      <w:tr w:rsidR="00AE1F9F" w:rsidRPr="00AE1F9F" w:rsidTr="00AE1F9F">
        <w:trPr>
          <w:trHeight w:val="2388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lastRenderedPageBreak/>
              <w:t>Софинансирование расходов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04 1 2515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24,2</w:t>
            </w:r>
          </w:p>
        </w:tc>
      </w:tr>
      <w:tr w:rsidR="00AE1F9F" w:rsidRPr="00AE1F9F" w:rsidTr="00AE1F9F">
        <w:trPr>
          <w:trHeight w:val="2122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Расходы на ремонт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04 1 2516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130,0</w:t>
            </w:r>
          </w:p>
        </w:tc>
      </w:tr>
      <w:tr w:rsidR="00AE1F9F" w:rsidRPr="00AE1F9F" w:rsidTr="00AE1F9F">
        <w:trPr>
          <w:trHeight w:val="986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Расходы на обустройство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04 1 2517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54,8</w:t>
            </w:r>
          </w:p>
        </w:tc>
      </w:tr>
      <w:tr w:rsidR="00AE1F9F" w:rsidRPr="00AE1F9F" w:rsidTr="00AE1F9F">
        <w:trPr>
          <w:trHeight w:val="2122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04 1 7351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458,8</w:t>
            </w:r>
          </w:p>
        </w:tc>
      </w:tr>
      <w:tr w:rsidR="00AE1F9F" w:rsidRPr="00AE1F9F" w:rsidTr="00AE1F9F">
        <w:trPr>
          <w:trHeight w:val="1591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Субсидии некомерческим организациям "Ростовский областной фонд содействия капитальному ремонту"- в виде взноса на капитальный ремонт собственников помещений в многоквартирных домах.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03 2 6002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630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28,4</w:t>
            </w:r>
          </w:p>
        </w:tc>
      </w:tr>
      <w:tr w:rsidR="00AE1F9F" w:rsidRPr="00AE1F9F" w:rsidTr="00AE1F9F">
        <w:trPr>
          <w:trHeight w:val="2652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lastRenderedPageBreak/>
              <w:t>Реализация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(Бюджетные инвестиции)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10 1 7316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13 039,3</w:t>
            </w:r>
          </w:p>
        </w:tc>
      </w:tr>
      <w:tr w:rsidR="00AE1F9F" w:rsidRPr="00AE1F9F" w:rsidTr="00AE1F9F">
        <w:trPr>
          <w:trHeight w:val="2652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(Бюджетные инвестиции)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10 1 8501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686,3</w:t>
            </w:r>
          </w:p>
        </w:tc>
      </w:tr>
      <w:tr w:rsidR="00AE1F9F" w:rsidRPr="00AE1F9F" w:rsidTr="00AE1F9F">
        <w:trPr>
          <w:trHeight w:val="1858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03 1 2502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AE1F9F" w:rsidRPr="00AE1F9F" w:rsidTr="00AE1F9F">
        <w:trPr>
          <w:trHeight w:val="2122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разработке схемы водоснабжения и водоотведения Быстрогорского сельского поселения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03 1 2513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E1F9F" w:rsidRPr="00AE1F9F" w:rsidTr="00AE1F9F">
        <w:trPr>
          <w:trHeight w:val="2122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 xml:space="preserve">расходы за счет иных межбюджетных трансфертов бюджетам поселений на изготовление схем водоснабжения и водоотведения в рамках подпрограммы "Развитие коммунальной инфраструктуры поселения" муниципальной программы </w:t>
            </w:r>
            <w:r w:rsidRPr="00AE1F9F">
              <w:rPr>
                <w:rFonts w:ascii="Times New Roman" w:hAnsi="Times New Roman"/>
                <w:sz w:val="28"/>
                <w:szCs w:val="28"/>
              </w:rPr>
              <w:lastRenderedPageBreak/>
              <w:t>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03 1 8504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98,2</w:t>
            </w:r>
          </w:p>
        </w:tc>
      </w:tr>
      <w:tr w:rsidR="00AE1F9F" w:rsidRPr="00AE1F9F" w:rsidTr="00AE1F9F">
        <w:trPr>
          <w:trHeight w:val="1591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05 1 2503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599,6</w:t>
            </w:r>
          </w:p>
        </w:tc>
      </w:tr>
      <w:tr w:rsidR="00AE1F9F" w:rsidRPr="00AE1F9F" w:rsidTr="00AE1F9F">
        <w:trPr>
          <w:trHeight w:val="1591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05 1 2504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238,1</w:t>
            </w:r>
          </w:p>
        </w:tc>
      </w:tr>
      <w:tr w:rsidR="00AE1F9F" w:rsidRPr="00AE1F9F" w:rsidTr="00AE1F9F">
        <w:trPr>
          <w:trHeight w:val="1678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05 1 2505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993,0</w:t>
            </w:r>
          </w:p>
        </w:tc>
      </w:tr>
      <w:tr w:rsidR="00AE1F9F" w:rsidRPr="00AE1F9F" w:rsidTr="00AE1F9F">
        <w:trPr>
          <w:trHeight w:val="1591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01 1 0059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2 522,6</w:t>
            </w:r>
          </w:p>
        </w:tc>
      </w:tr>
      <w:tr w:rsidR="00AE1F9F" w:rsidRPr="00AE1F9F" w:rsidTr="00AE1F9F">
        <w:trPr>
          <w:trHeight w:val="1591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01 2 0059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404,0</w:t>
            </w:r>
          </w:p>
        </w:tc>
      </w:tr>
      <w:tr w:rsidR="00AE1F9F" w:rsidRPr="00AE1F9F" w:rsidTr="00AE1F9F">
        <w:trPr>
          <w:trHeight w:val="1858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06 4 0059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AE1F9F" w:rsidRPr="00AE1F9F" w:rsidTr="00AE1F9F">
        <w:trPr>
          <w:trHeight w:val="2186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Расходы на организацию обеспечения пожарной безопасности в здании Быстрогорского сельского дома культуры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(Субсидии бюджетным учреждениям)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07 2 2514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133,3</w:t>
            </w:r>
          </w:p>
        </w:tc>
      </w:tr>
      <w:tr w:rsidR="00AE1F9F" w:rsidRPr="00AE1F9F" w:rsidTr="00AE1F9F">
        <w:trPr>
          <w:trHeight w:val="847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Выплата государственной пенсии за выслугу лет муниципальным служащим (Социальные выплаты гражданам, кроме публичных нормативных социальных выплат)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99 9 1301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45,5</w:t>
            </w:r>
          </w:p>
        </w:tc>
      </w:tr>
      <w:tr w:rsidR="00AE1F9F" w:rsidRPr="00AE1F9F" w:rsidTr="00AE1F9F">
        <w:trPr>
          <w:trHeight w:val="2462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Реализация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выплаты населению)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10 1 7316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3 528,7</w:t>
            </w:r>
          </w:p>
        </w:tc>
      </w:tr>
      <w:tr w:rsidR="00AE1F9F" w:rsidRPr="00AE1F9F" w:rsidTr="00AE1F9F">
        <w:trPr>
          <w:trHeight w:val="2482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выплаты населению)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10 1 8501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185,8</w:t>
            </w:r>
          </w:p>
        </w:tc>
      </w:tr>
      <w:tr w:rsidR="00AE1F9F" w:rsidRPr="00AE1F9F" w:rsidTr="00AE1F9F">
        <w:trPr>
          <w:trHeight w:val="2388"/>
          <w:jc w:val="center"/>
        </w:trPr>
        <w:tc>
          <w:tcPr>
            <w:tcW w:w="6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02 1 2501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AE1F9F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1F9F">
              <w:rPr>
                <w:rFonts w:ascii="Times New Roman" w:hAnsi="Times New Roman"/>
                <w:sz w:val="28"/>
                <w:szCs w:val="28"/>
              </w:rPr>
              <w:t>66,3</w:t>
            </w:r>
          </w:p>
        </w:tc>
      </w:tr>
    </w:tbl>
    <w:p w:rsidR="003E77C7" w:rsidRDefault="003E77C7" w:rsidP="003E77C7"/>
    <w:tbl>
      <w:tblPr>
        <w:tblW w:w="5000" w:type="pct"/>
        <w:tblLook w:val="04A0" w:firstRow="1" w:lastRow="0" w:firstColumn="1" w:lastColumn="0" w:noHBand="0" w:noVBand="1"/>
      </w:tblPr>
      <w:tblGrid>
        <w:gridCol w:w="5250"/>
        <w:gridCol w:w="1578"/>
        <w:gridCol w:w="834"/>
        <w:gridCol w:w="834"/>
        <w:gridCol w:w="660"/>
        <w:gridCol w:w="1265"/>
      </w:tblGrid>
      <w:tr w:rsidR="00A02FE7" w:rsidRPr="005467A3" w:rsidTr="00A02FE7">
        <w:trPr>
          <w:trHeight w:val="1182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RANGE!A1:F88"/>
            <w:bookmarkEnd w:id="0"/>
            <w:r w:rsidRPr="00546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Приложение №5</w:t>
            </w:r>
          </w:p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к  решению Собрания</w:t>
            </w:r>
            <w:bookmarkStart w:id="1" w:name="_GoBack"/>
            <w:bookmarkEnd w:id="1"/>
            <w:r w:rsidRPr="005467A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депутатов Быстрогорского сельского поселения от 17.09.2014г. № 91-СД</w:t>
            </w:r>
          </w:p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О внесении изменений в решение Собрания депутатов Быстрогорского сельского поселения от 26.12.2013г. № 63-СД</w:t>
            </w:r>
          </w:p>
        </w:tc>
      </w:tr>
      <w:tr w:rsidR="00A02FE7" w:rsidRPr="005467A3" w:rsidTr="00A02FE7">
        <w:trPr>
          <w:trHeight w:val="66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 xml:space="preserve"> "О бюджете Быстрогорского сельского поселения Тацинского района                                                                                                                                                                          на 2014 год и на плановый период 2015 и 2016 годов"</w:t>
            </w:r>
          </w:p>
        </w:tc>
      </w:tr>
      <w:tr w:rsidR="00A02FE7" w:rsidRPr="005467A3" w:rsidTr="00C558D6">
        <w:trPr>
          <w:trHeight w:val="2413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Распределение бюджетных ассигнований </w:t>
            </w:r>
          </w:p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по целевым статьям (муниципальным программам Быстрогорского сельского поселения</w:t>
            </w:r>
          </w:p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непрограммным направлениям деятельности),</w:t>
            </w:r>
          </w:p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группам (подгруппам) видов расходов, разделам, подразделам</w:t>
            </w:r>
          </w:p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классификации расходов бюджета Быстрогорского сельского поселения на 2014 год</w:t>
            </w:r>
          </w:p>
        </w:tc>
      </w:tr>
      <w:tr w:rsidR="00A02FE7" w:rsidRPr="005467A3" w:rsidTr="00A02FE7">
        <w:trPr>
          <w:trHeight w:val="360"/>
        </w:trPr>
        <w:tc>
          <w:tcPr>
            <w:tcW w:w="2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A02FE7" w:rsidRPr="005467A3" w:rsidTr="00A02FE7">
        <w:trPr>
          <w:trHeight w:val="375"/>
        </w:trPr>
        <w:tc>
          <w:tcPr>
            <w:tcW w:w="2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ЦСР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ВР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Рз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A02FE7" w:rsidRPr="005467A3" w:rsidTr="00A02FE7">
        <w:trPr>
          <w:trHeight w:val="37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2" w:name="RANGE!A12:F88"/>
            <w:r w:rsidRPr="00546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bookmarkEnd w:id="2"/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</w:tr>
      <w:tr w:rsidR="00A02FE7" w:rsidRPr="005467A3" w:rsidTr="00A02FE7">
        <w:trPr>
          <w:trHeight w:val="37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28 006,0</w:t>
            </w:r>
          </w:p>
        </w:tc>
      </w:tr>
      <w:tr w:rsidR="00A02FE7" w:rsidRPr="005467A3" w:rsidTr="00A02FE7">
        <w:trPr>
          <w:trHeight w:val="7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01 0 0000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2 926,6</w:t>
            </w:r>
          </w:p>
        </w:tc>
      </w:tr>
      <w:tr w:rsidR="00A02FE7" w:rsidRPr="005467A3" w:rsidTr="00A02FE7">
        <w:trPr>
          <w:trHeight w:val="112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культурно-досуговой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01 1 0000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2 522,6</w:t>
            </w:r>
          </w:p>
        </w:tc>
      </w:tr>
      <w:tr w:rsidR="00A02FE7" w:rsidRPr="005467A3" w:rsidTr="00A02FE7">
        <w:trPr>
          <w:trHeight w:val="22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01 1 0059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2 522,6</w:t>
            </w:r>
          </w:p>
        </w:tc>
      </w:tr>
      <w:tr w:rsidR="00A02FE7" w:rsidRPr="005467A3" w:rsidTr="00A02FE7">
        <w:trPr>
          <w:trHeight w:val="112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«Развитие библиотечного дела» муниципальной программы Быстрогорского сельского поселения «Развитие культуры»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01 2 0000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404,0</w:t>
            </w:r>
          </w:p>
        </w:tc>
      </w:tr>
      <w:tr w:rsidR="00A02FE7" w:rsidRPr="005467A3" w:rsidTr="00A02FE7">
        <w:trPr>
          <w:trHeight w:val="22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(Субсидии бюджетным учреждениям)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01 2 0059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404,0</w:t>
            </w:r>
          </w:p>
        </w:tc>
      </w:tr>
      <w:tr w:rsidR="00A02FE7" w:rsidRPr="005467A3" w:rsidTr="00A02FE7">
        <w:trPr>
          <w:trHeight w:val="7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02 0 0000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66,3</w:t>
            </w:r>
          </w:p>
        </w:tc>
      </w:tr>
      <w:tr w:rsidR="00A02FE7" w:rsidRPr="005467A3" w:rsidTr="00A02FE7">
        <w:trPr>
          <w:trHeight w:val="15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02 1 0000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66,3</w:t>
            </w:r>
          </w:p>
        </w:tc>
      </w:tr>
      <w:tr w:rsidR="00A02FE7" w:rsidRPr="005467A3" w:rsidTr="00A02FE7">
        <w:trPr>
          <w:trHeight w:val="337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02 1 2501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66,3</w:t>
            </w:r>
          </w:p>
        </w:tc>
      </w:tr>
      <w:tr w:rsidR="00A02FE7" w:rsidRPr="005467A3" w:rsidTr="00A02FE7">
        <w:trPr>
          <w:trHeight w:val="112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03 0 0000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146,6</w:t>
            </w:r>
          </w:p>
        </w:tc>
      </w:tr>
      <w:tr w:rsidR="00A02FE7" w:rsidRPr="005467A3" w:rsidTr="00A02FE7">
        <w:trPr>
          <w:trHeight w:val="15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Подпрограмма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03 1 0000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118,2</w:t>
            </w:r>
          </w:p>
        </w:tc>
      </w:tr>
      <w:tr w:rsidR="00A02FE7" w:rsidRPr="005467A3" w:rsidTr="00A02FE7">
        <w:trPr>
          <w:trHeight w:val="262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 по содержанию коммунального хозяйства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03 1 2502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A02FE7" w:rsidRPr="005467A3" w:rsidTr="00A02FE7">
        <w:trPr>
          <w:trHeight w:val="30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 по разработке схемы водоснабжения и водоотведения Быстрогорского сельского поселения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03 1 2513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02FE7" w:rsidRPr="005467A3" w:rsidTr="00A02FE7">
        <w:trPr>
          <w:trHeight w:val="30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расходы за счет иных межбюджетных трансфертов бюджетам поселений на изготовление схем водоснабжения и водоотведения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03 1 8504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98,2</w:t>
            </w:r>
          </w:p>
        </w:tc>
      </w:tr>
      <w:tr w:rsidR="00A02FE7" w:rsidRPr="005467A3" w:rsidTr="00A02FE7">
        <w:trPr>
          <w:trHeight w:val="187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03 2 0000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28,4</w:t>
            </w:r>
          </w:p>
        </w:tc>
      </w:tr>
      <w:tr w:rsidR="00A02FE7" w:rsidRPr="005467A3" w:rsidTr="00A02FE7">
        <w:trPr>
          <w:trHeight w:val="37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Субсидии некомерческим организациям "Ростовский областной фонд содействия капитальному ремонту"- в виде взноса на капитальный ремонт собственников помещений в многоквартирных домах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услугами". 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03 2 6002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28,4</w:t>
            </w:r>
          </w:p>
        </w:tc>
      </w:tr>
      <w:tr w:rsidR="00A02FE7" w:rsidRPr="005467A3" w:rsidTr="00A02FE7">
        <w:trPr>
          <w:trHeight w:val="7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04 0 0000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667,8</w:t>
            </w:r>
          </w:p>
        </w:tc>
      </w:tr>
      <w:tr w:rsidR="00A02FE7" w:rsidRPr="005467A3" w:rsidTr="00A02FE7">
        <w:trPr>
          <w:trHeight w:val="15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04 1 0000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667,8</w:t>
            </w:r>
          </w:p>
        </w:tc>
      </w:tr>
      <w:tr w:rsidR="00A02FE7" w:rsidRPr="005467A3" w:rsidTr="00A02FE7">
        <w:trPr>
          <w:trHeight w:val="337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Софинансирование расходов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04 1 2515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24,2</w:t>
            </w:r>
          </w:p>
        </w:tc>
      </w:tr>
      <w:tr w:rsidR="00A02FE7" w:rsidRPr="005467A3" w:rsidTr="00A02FE7">
        <w:trPr>
          <w:trHeight w:val="30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Расходы на ремонт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04 1 2516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130,0</w:t>
            </w:r>
          </w:p>
        </w:tc>
      </w:tr>
      <w:tr w:rsidR="00A02FE7" w:rsidRPr="005467A3" w:rsidTr="00A02FE7">
        <w:trPr>
          <w:trHeight w:val="30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Расходы на обустройство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04 1 2517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54,8</w:t>
            </w:r>
          </w:p>
        </w:tc>
      </w:tr>
      <w:tr w:rsidR="00A02FE7" w:rsidRPr="005467A3" w:rsidTr="00A02FE7">
        <w:trPr>
          <w:trHeight w:val="30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ремонт и содержание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(Иные закупки товаров, работ и услуг для обеспечения государственных </w:t>
            </w:r>
            <w:r w:rsidRPr="00546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04 1 7351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458,8</w:t>
            </w:r>
          </w:p>
        </w:tc>
      </w:tr>
      <w:tr w:rsidR="00A02FE7" w:rsidRPr="005467A3" w:rsidTr="00A02FE7">
        <w:trPr>
          <w:trHeight w:val="7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05 0 0000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1 866,9</w:t>
            </w:r>
          </w:p>
        </w:tc>
      </w:tr>
      <w:tr w:rsidR="00A02FE7" w:rsidRPr="005467A3" w:rsidTr="00A02FE7">
        <w:trPr>
          <w:trHeight w:val="15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05 1 0000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1 866,9</w:t>
            </w:r>
          </w:p>
        </w:tc>
      </w:tr>
      <w:tr w:rsidR="00A02FE7" w:rsidRPr="005467A3" w:rsidTr="00A02FE7">
        <w:trPr>
          <w:trHeight w:val="22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05 1 2503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599,6</w:t>
            </w:r>
          </w:p>
        </w:tc>
      </w:tr>
      <w:tr w:rsidR="00A02FE7" w:rsidRPr="005467A3" w:rsidTr="00A02FE7">
        <w:trPr>
          <w:trHeight w:val="22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Мероприятия по озеленению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05 1 2504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238,1</w:t>
            </w:r>
          </w:p>
        </w:tc>
      </w:tr>
      <w:tr w:rsidR="00A02FE7" w:rsidRPr="005467A3" w:rsidTr="00A02FE7">
        <w:trPr>
          <w:trHeight w:val="262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05 1 2505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993,0</w:t>
            </w:r>
          </w:p>
        </w:tc>
      </w:tr>
      <w:tr w:rsidR="00A02FE7" w:rsidRPr="005467A3" w:rsidTr="00A02FE7">
        <w:trPr>
          <w:trHeight w:val="262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 по проведению аккарицидных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05 1 2506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</w:tc>
      </w:tr>
      <w:tr w:rsidR="00A02FE7" w:rsidRPr="005467A3" w:rsidTr="00A02FE7">
        <w:trPr>
          <w:trHeight w:val="112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06 0 0000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</w:tr>
      <w:tr w:rsidR="00A02FE7" w:rsidRPr="005467A3" w:rsidTr="00A02FE7">
        <w:trPr>
          <w:trHeight w:val="22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Подпрограмма "Комплексные меры противодействия немедецинскому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06 2 0000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A02FE7" w:rsidRPr="005467A3" w:rsidTr="00A02FE7">
        <w:trPr>
          <w:trHeight w:val="37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немедецинскому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06 2 2507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A02FE7" w:rsidRPr="005467A3" w:rsidTr="00A02FE7">
        <w:trPr>
          <w:trHeight w:val="15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06 3 0000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A02FE7" w:rsidRPr="005467A3" w:rsidTr="00A02FE7">
        <w:trPr>
          <w:trHeight w:val="262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Оснащение оборудованием для громкоговорящей связи в рамках подпрограммы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06 3 2508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</w:tr>
      <w:tr w:rsidR="00A02FE7" w:rsidRPr="005467A3" w:rsidTr="00A02FE7">
        <w:trPr>
          <w:trHeight w:val="15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Подпрограмма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06 4 0000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A02FE7" w:rsidRPr="005467A3" w:rsidTr="00A02FE7">
        <w:trPr>
          <w:trHeight w:val="262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 культуры Быстрогорского сельского поселения в рамках подпрограммы «Патриотическое воспитание населения» муниципальной программы Быстрогорского сельского поселения «Обеспечение общественного порядка и противодействие преступности» (Субсидии бюджетным учреждениям)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06 4 0059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A02FE7" w:rsidRPr="005467A3" w:rsidTr="00A02FE7">
        <w:trPr>
          <w:trHeight w:val="15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07 0 0000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134,3</w:t>
            </w:r>
          </w:p>
        </w:tc>
      </w:tr>
      <w:tr w:rsidR="00A02FE7" w:rsidRPr="005467A3" w:rsidTr="00A02FE7">
        <w:trPr>
          <w:trHeight w:val="187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07 1 0000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A02FE7" w:rsidRPr="005467A3" w:rsidTr="00A02FE7">
        <w:trPr>
          <w:trHeight w:val="412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07 1 2509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A02FE7" w:rsidRPr="005467A3" w:rsidTr="00A02FE7">
        <w:trPr>
          <w:trHeight w:val="187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07 2 0000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133,9</w:t>
            </w:r>
          </w:p>
        </w:tc>
      </w:tr>
      <w:tr w:rsidR="00A02FE7" w:rsidRPr="005467A3" w:rsidTr="00A02FE7">
        <w:trPr>
          <w:trHeight w:val="337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07 2 2511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</w:tr>
      <w:tr w:rsidR="00A02FE7" w:rsidRPr="005467A3" w:rsidTr="00A02FE7">
        <w:trPr>
          <w:trHeight w:val="30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Расходы на организацию обеспечения пожарной безопасности в здании Быстрогорского сельского дома культуры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(Субсидии бюджетным учреждениям)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07 2 2514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133,3</w:t>
            </w:r>
          </w:p>
        </w:tc>
      </w:tr>
      <w:tr w:rsidR="00A02FE7" w:rsidRPr="005467A3" w:rsidTr="00A02FE7">
        <w:trPr>
          <w:trHeight w:val="7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Быстрогорского сельского поселения «Развитие муниципальной службы»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09 0 0000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</w:tr>
      <w:tr w:rsidR="00A02FE7" w:rsidRPr="005467A3" w:rsidTr="00A02FE7">
        <w:trPr>
          <w:trHeight w:val="112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Подпрограмма «Совершенствование муниципального управления» муниципальной программы Быстрогорского сельского поселения «Развитие муниципальной службы»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09 1 0000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</w:tr>
      <w:tr w:rsidR="00A02FE7" w:rsidRPr="005467A3" w:rsidTr="00A02FE7">
        <w:trPr>
          <w:trHeight w:val="262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Мероприятия по диспансеризации муниципальных служащих в рамках подпрограммы «Совершенствование муниципального управления» муниципальной программы Быстрогорского сельского поселения «Развитие муниципальной службы»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09 1 2512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6,9</w:t>
            </w:r>
          </w:p>
        </w:tc>
      </w:tr>
      <w:tr w:rsidR="00A02FE7" w:rsidRPr="005467A3" w:rsidTr="00A02FE7">
        <w:trPr>
          <w:trHeight w:val="112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Быстрогорского сельского поселения «Обеспечение доступным и комфортным жильем населения Быстрогорского сельского поселения»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10 0 0000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17 440,1</w:t>
            </w:r>
          </w:p>
        </w:tc>
      </w:tr>
      <w:tr w:rsidR="00A02FE7" w:rsidRPr="005467A3" w:rsidTr="00A02FE7">
        <w:trPr>
          <w:trHeight w:val="187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Подпрограмма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10 1 0000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17 440,1</w:t>
            </w:r>
          </w:p>
        </w:tc>
      </w:tr>
      <w:tr w:rsidR="00A02FE7" w:rsidRPr="005467A3" w:rsidTr="00A02FE7">
        <w:trPr>
          <w:trHeight w:val="37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выплаты населению)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10 1 7316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3 528,7</w:t>
            </w:r>
          </w:p>
        </w:tc>
      </w:tr>
      <w:tr w:rsidR="00A02FE7" w:rsidRPr="005467A3" w:rsidTr="00A02FE7">
        <w:trPr>
          <w:trHeight w:val="37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(Бюджетные инвестиции)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10 1 7316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13 039,3</w:t>
            </w:r>
          </w:p>
        </w:tc>
      </w:tr>
      <w:tr w:rsidR="00A02FE7" w:rsidRPr="005467A3" w:rsidTr="00A02FE7">
        <w:trPr>
          <w:trHeight w:val="37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(Иные выплаты населению)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10 1 8501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185,8</w:t>
            </w:r>
          </w:p>
        </w:tc>
      </w:tr>
      <w:tr w:rsidR="00A02FE7" w:rsidRPr="005467A3" w:rsidTr="00A02FE7">
        <w:trPr>
          <w:trHeight w:val="37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Софинансирование на реализацию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«Улучшение жилищных условий отдельных категорий граждан» муниципальной программы Быстрогорского сельского поселения «Обеспечение доступным и комфортным жильем населения Быстрогорского сельского поселения» (Бюджетные инвестиции)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10 1 8501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686,3</w:t>
            </w:r>
          </w:p>
        </w:tc>
      </w:tr>
      <w:tr w:rsidR="00A02FE7" w:rsidRPr="005467A3" w:rsidTr="00A02FE7">
        <w:trPr>
          <w:trHeight w:val="7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деятельности Администрации Быстрогорского сельского поселения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89 0 0000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4 321,9</w:t>
            </w:r>
          </w:p>
        </w:tc>
      </w:tr>
      <w:tr w:rsidR="00A02FE7" w:rsidRPr="005467A3" w:rsidTr="00A02FE7">
        <w:trPr>
          <w:trHeight w:val="37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Быстрогорского сельского поселения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89 1 0000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752,4</w:t>
            </w:r>
          </w:p>
        </w:tc>
      </w:tr>
      <w:tr w:rsidR="00A02FE7" w:rsidRPr="005467A3" w:rsidTr="00A02FE7">
        <w:trPr>
          <w:trHeight w:val="22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 Быстрогорского сельского поселения по Главе Быстрогорского сельского поселения в рамках обеспечения функционирования Главы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89 1 0011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752,4</w:t>
            </w:r>
          </w:p>
        </w:tc>
      </w:tr>
      <w:tr w:rsidR="00A02FE7" w:rsidRPr="005467A3" w:rsidTr="00A02FE7">
        <w:trPr>
          <w:trHeight w:val="37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Администрация Быстрогорского сельского поселения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89 2 0000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3 569,5</w:t>
            </w:r>
          </w:p>
        </w:tc>
      </w:tr>
      <w:tr w:rsidR="00A02FE7" w:rsidRPr="005467A3" w:rsidTr="00A02FE7">
        <w:trPr>
          <w:trHeight w:val="22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89 2 0011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2 501,0</w:t>
            </w:r>
          </w:p>
        </w:tc>
      </w:tr>
      <w:tr w:rsidR="00A02FE7" w:rsidRPr="005467A3" w:rsidTr="00A02FE7">
        <w:trPr>
          <w:trHeight w:val="22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89 2 0019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838,8</w:t>
            </w:r>
          </w:p>
        </w:tc>
      </w:tr>
      <w:tr w:rsidR="00A02FE7" w:rsidRPr="005467A3" w:rsidTr="00A02FE7">
        <w:trPr>
          <w:trHeight w:val="187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89 2 0019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5,1</w:t>
            </w:r>
          </w:p>
        </w:tc>
      </w:tr>
      <w:tr w:rsidR="00A02FE7" w:rsidRPr="005467A3" w:rsidTr="00A02FE7">
        <w:trPr>
          <w:trHeight w:val="15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Реализация направления расходов в рамках обеспечения деятельности Администрации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89 2 9999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36,0</w:t>
            </w:r>
          </w:p>
        </w:tc>
      </w:tr>
      <w:tr w:rsidR="00A02FE7" w:rsidRPr="005467A3" w:rsidTr="00A02FE7">
        <w:trPr>
          <w:trHeight w:val="15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Реализация направления расходов в рамках обеспечения деятельности Администрации Быстрогорского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89 2 9999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98,3</w:t>
            </w:r>
          </w:p>
        </w:tc>
      </w:tr>
      <w:tr w:rsidR="00A02FE7" w:rsidRPr="005467A3" w:rsidTr="00A02FE7">
        <w:trPr>
          <w:trHeight w:val="112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Реализация направления расходов в рамках обеспечения деятельности Администрации Быстрогорского сельского поселения (Уплата налогов, сборов и иных платежей)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89 2 9999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90,3</w:t>
            </w:r>
          </w:p>
        </w:tc>
      </w:tr>
      <w:tr w:rsidR="00A02FE7" w:rsidRPr="005467A3" w:rsidTr="00A02FE7">
        <w:trPr>
          <w:trHeight w:val="7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Собрания депутатов Быстрогорского сельского поселения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90 0 0000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A02FE7" w:rsidRPr="005467A3" w:rsidTr="00A02FE7">
        <w:trPr>
          <w:trHeight w:val="37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Собрание депутатов Быстрогорского сельского поселения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90 1 0000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A02FE7" w:rsidRPr="005467A3" w:rsidTr="00A02FE7">
        <w:trPr>
          <w:trHeight w:val="22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Собрания депутатов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90 1 0019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A02FE7" w:rsidRPr="005467A3" w:rsidTr="00A02FE7">
        <w:trPr>
          <w:trHeight w:val="7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Непрограммные расходы органов местного самоуправления Быстрогорского сельского поселения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99 0 0000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404,1</w:t>
            </w:r>
          </w:p>
        </w:tc>
      </w:tr>
      <w:tr w:rsidR="00A02FE7" w:rsidRPr="005467A3" w:rsidTr="00A02FE7">
        <w:trPr>
          <w:trHeight w:val="37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непредвиденных расходов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99 1 0000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A02FE7" w:rsidRPr="005467A3" w:rsidTr="00A02FE7">
        <w:trPr>
          <w:trHeight w:val="187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Резервный фонд Администрации Быстрогорского сельского поселения на финансовое обеспечение непредвиденных расходов в рамках непрограммных расходов органов местного самоуправления Быстрогорского сельского поселения (Резервные средства)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99 1 9210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870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A02FE7" w:rsidRPr="005467A3" w:rsidTr="00A02FE7">
        <w:trPr>
          <w:trHeight w:val="37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Непрограммные расходы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99 9 0000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384,1</w:t>
            </w:r>
          </w:p>
        </w:tc>
      </w:tr>
      <w:tr w:rsidR="00A02FE7" w:rsidRPr="005467A3" w:rsidTr="00A02FE7">
        <w:trPr>
          <w:trHeight w:val="15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Выплата государственной пенсии за выслугу лет муниципальным служащим (Социальные выплаты гражданам, кроме публичных нормативных социальных выплат)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99 9 1301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45,5</w:t>
            </w:r>
          </w:p>
        </w:tc>
      </w:tr>
      <w:tr w:rsidR="00A02FE7" w:rsidRPr="005467A3" w:rsidTr="00A02FE7">
        <w:trPr>
          <w:trHeight w:val="22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Расходы на осуществление первичного воинского учета на территориях, где отсутствуют военные комиссариаты в рамках непрограмных расходов органов местного самоуправления Быстрогорского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99 9 5118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154,4</w:t>
            </w:r>
          </w:p>
        </w:tc>
      </w:tr>
      <w:tr w:rsidR="00A02FE7" w:rsidRPr="005467A3" w:rsidTr="00A02FE7">
        <w:trPr>
          <w:trHeight w:val="337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право-нарушениях» перечня должно-стных лиц, уполномоченных составлять протоколы об административных правонарушениях, в рамках непрограмных расходов органов местного самоуправления Быстрогорского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99 9 7239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A02FE7" w:rsidRPr="005467A3" w:rsidTr="00A02FE7">
        <w:trPr>
          <w:trHeight w:val="30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проведения мероприятий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99 9 8900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A02FE7" w:rsidRPr="005467A3" w:rsidTr="00A02FE7">
        <w:trPr>
          <w:trHeight w:val="30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99 9 8901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25,5</w:t>
            </w:r>
          </w:p>
        </w:tc>
      </w:tr>
      <w:tr w:rsidR="00A02FE7" w:rsidRPr="005467A3" w:rsidTr="00A02FE7">
        <w:trPr>
          <w:trHeight w:val="2625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аварийно-спасательных формирований на территории поселения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99 9 8902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</w:tr>
      <w:tr w:rsidR="00A02FE7" w:rsidRPr="005467A3" w:rsidTr="00A02FE7">
        <w:trPr>
          <w:trHeight w:val="819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Иные межбюджетные трансферты бюджетам муниципальных районов на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99 9 8903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35,2</w:t>
            </w:r>
          </w:p>
        </w:tc>
      </w:tr>
      <w:tr w:rsidR="00A02FE7" w:rsidRPr="005467A3" w:rsidTr="00A02FE7">
        <w:trPr>
          <w:trHeight w:val="225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99 9 8904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540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34,8</w:t>
            </w:r>
          </w:p>
        </w:tc>
      </w:tr>
      <w:tr w:rsidR="00A02FE7" w:rsidRPr="005467A3" w:rsidTr="00A02FE7">
        <w:trPr>
          <w:trHeight w:val="1500"/>
        </w:trPr>
        <w:tc>
          <w:tcPr>
            <w:tcW w:w="25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Реализация направления расходов по иным непрограмным мероприятиям в рамках непрограммных расходов органов местного самоуправления Быстрогорского сельского поселения (Уплата налогов, сборов и иных платежей)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99 9 9999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FE7" w:rsidRPr="005467A3" w:rsidRDefault="00A02FE7" w:rsidP="00A02F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467A3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:rsidR="003E77C7" w:rsidRDefault="003E77C7" w:rsidP="003E77C7"/>
    <w:p w:rsidR="003E77C7" w:rsidRDefault="003E77C7" w:rsidP="003E77C7"/>
    <w:p w:rsidR="003E77C7" w:rsidRDefault="003E77C7" w:rsidP="003E77C7"/>
    <w:p w:rsidR="003E77C7" w:rsidRDefault="003E77C7" w:rsidP="003E77C7"/>
    <w:p w:rsidR="003E77C7" w:rsidRDefault="003E77C7" w:rsidP="003E77C7"/>
    <w:p w:rsidR="003E77C7" w:rsidRDefault="003E77C7" w:rsidP="003E77C7"/>
    <w:p w:rsidR="003E77C7" w:rsidRDefault="003E77C7" w:rsidP="003E77C7"/>
    <w:p w:rsidR="003E77C7" w:rsidRDefault="003E77C7" w:rsidP="00250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3E77C7" w:rsidSect="001F4FAD">
          <w:footerReference w:type="even" r:id="rId7"/>
          <w:pgSz w:w="11906" w:h="16838"/>
          <w:pgMar w:top="426" w:right="567" w:bottom="568" w:left="1134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"/>
        <w:gridCol w:w="3136"/>
        <w:gridCol w:w="411"/>
        <w:gridCol w:w="410"/>
        <w:gridCol w:w="411"/>
        <w:gridCol w:w="532"/>
        <w:gridCol w:w="411"/>
        <w:gridCol w:w="410"/>
        <w:gridCol w:w="411"/>
        <w:gridCol w:w="585"/>
        <w:gridCol w:w="687"/>
        <w:gridCol w:w="717"/>
        <w:gridCol w:w="564"/>
        <w:gridCol w:w="1147"/>
        <w:gridCol w:w="1088"/>
        <w:gridCol w:w="1087"/>
        <w:gridCol w:w="1087"/>
        <w:gridCol w:w="881"/>
      </w:tblGrid>
      <w:tr w:rsidR="00DB43CC" w:rsidRPr="002843CE" w:rsidTr="002843CE">
        <w:trPr>
          <w:trHeight w:val="1270"/>
          <w:jc w:val="center"/>
        </w:trPr>
        <w:tc>
          <w:tcPr>
            <w:tcW w:w="14345" w:type="dxa"/>
            <w:gridSpan w:val="1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43CC" w:rsidRPr="002843CE" w:rsidRDefault="00DB43CC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Приложение №6</w:t>
            </w:r>
          </w:p>
          <w:p w:rsidR="00DB43CC" w:rsidRPr="002843CE" w:rsidRDefault="00DB43CC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 решению Собрания депутатов Быстрогорского сельского поселения от 17.09.2014г. № 91  -СД</w:t>
            </w:r>
          </w:p>
          <w:p w:rsidR="00DB43CC" w:rsidRPr="002843CE" w:rsidRDefault="00DB43CC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 решение Собрания депутатов Быстрогорского сельского поселения от 26.12.2013г. № 63 -СД</w:t>
            </w:r>
          </w:p>
          <w:p w:rsidR="00DB43CC" w:rsidRPr="002843CE" w:rsidRDefault="00DB43CC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"О бюджете Быстрогорского сельского поселения Тацинского района на 2014 год и на плановый период 2015 и 2016 годов"</w:t>
            </w:r>
          </w:p>
        </w:tc>
      </w:tr>
      <w:tr w:rsidR="003E77C7" w:rsidRPr="002843CE" w:rsidTr="002843CE">
        <w:trPr>
          <w:trHeight w:val="326"/>
          <w:jc w:val="center"/>
        </w:trPr>
        <w:tc>
          <w:tcPr>
            <w:tcW w:w="1237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Расшифровка межбюджетных трансфертов, предоставляемых бюджету Быстрогорского сельского поселения Тацинского района на 2014 год </w:t>
            </w:r>
          </w:p>
        </w:tc>
        <w:tc>
          <w:tcPr>
            <w:tcW w:w="10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7C7" w:rsidRPr="002843CE" w:rsidTr="002843CE">
        <w:trPr>
          <w:trHeight w:val="199"/>
          <w:jc w:val="center"/>
        </w:trPr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77C7" w:rsidRPr="002843CE" w:rsidTr="002843CE">
        <w:trPr>
          <w:trHeight w:val="257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 межбюджетных трансфертов</w:t>
            </w:r>
          </w:p>
        </w:tc>
        <w:tc>
          <w:tcPr>
            <w:tcW w:w="21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доходов</w:t>
            </w:r>
          </w:p>
        </w:tc>
        <w:tc>
          <w:tcPr>
            <w:tcW w:w="4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Классификация расходов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3E77C7" w:rsidRPr="002843CE" w:rsidTr="002843CE">
        <w:trPr>
          <w:trHeight w:val="2050"/>
          <w:jc w:val="center"/>
        </w:trPr>
        <w:tc>
          <w:tcPr>
            <w:tcW w:w="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Р, ПР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областного и федераль-ного бюджетов</w:t>
            </w:r>
          </w:p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(95,0%)</w:t>
            </w:r>
          </w:p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районного бюджета на софинансирование субсидий областного и федерального бюджетов (5%)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бюджета поселения на софинансирование субсидий областного и федерального бюджетов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 из районного бюджета</w:t>
            </w:r>
          </w:p>
        </w:tc>
      </w:tr>
      <w:tr w:rsidR="003E77C7" w:rsidRPr="002843CE" w:rsidTr="002843CE">
        <w:trPr>
          <w:trHeight w:val="199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14=15+16+17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3E77C7" w:rsidRPr="002843CE" w:rsidTr="002843CE">
        <w:trPr>
          <w:trHeight w:val="1985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на ремонт и содержание  автомобильных дорог общего пользования местного значения в рамках подпрограммы «Повышение безопасности дорожного движения на </w:t>
            </w: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территории Быстрогорского сельского поселения» муниципальной программы Быстрогорского сельского поселения «Развитие транспортной системы»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04999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04 1 7351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458,800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458,800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7C7" w:rsidRPr="002843CE" w:rsidTr="005B572E">
        <w:trPr>
          <w:trHeight w:val="2239"/>
          <w:jc w:val="center"/>
        </w:trPr>
        <w:tc>
          <w:tcPr>
            <w:tcW w:w="3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3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Софинансирование расходов на ремонт и содержание  автомобильных дорог общего пользования местного значения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04 1 2515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24,200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24,2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7C7" w:rsidRPr="002843CE" w:rsidTr="005B572E">
        <w:trPr>
          <w:trHeight w:val="5865"/>
          <w:jc w:val="center"/>
        </w:trPr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мероприятий по переселению граждан из многоквартирного аварийного жилищного  фонда, признанного непригодным для проживания, аварийным и подлежащим сносу или  реконструкции в рамках подпрограммы «Улучшение жилищных условий отдельных категорий  граждан» муниципальной программы Быстрогорского сельского поселения «Обеспечение доступным и комфортным</w:t>
            </w:r>
          </w:p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жильем населения Быстрогорского сельского поселения»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04999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10 1 7316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13 039,300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13 039,300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B572E" w:rsidRPr="002843CE" w:rsidTr="005B572E">
        <w:trPr>
          <w:jc w:val="center"/>
        </w:trPr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572E" w:rsidRPr="002843CE" w:rsidRDefault="005B572E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572E" w:rsidRPr="002843CE" w:rsidRDefault="005B572E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72E" w:rsidRPr="002843CE" w:rsidRDefault="005B572E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72E" w:rsidRPr="002843CE" w:rsidRDefault="005B572E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72E" w:rsidRPr="002843CE" w:rsidRDefault="005B572E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72E" w:rsidRPr="002843CE" w:rsidRDefault="005B572E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72E" w:rsidRPr="002843CE" w:rsidRDefault="005B572E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72E" w:rsidRPr="002843CE" w:rsidRDefault="005B572E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572E" w:rsidRPr="002843CE" w:rsidRDefault="005B572E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572E" w:rsidRPr="002843CE" w:rsidRDefault="005B572E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72E" w:rsidRPr="002843CE" w:rsidRDefault="005B572E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72E" w:rsidRPr="002843CE" w:rsidRDefault="005B572E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72E" w:rsidRPr="002843CE" w:rsidRDefault="005B572E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B572E" w:rsidRPr="002843CE" w:rsidRDefault="005B572E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72E" w:rsidRPr="002843CE" w:rsidRDefault="005B572E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72E" w:rsidRPr="002843CE" w:rsidRDefault="005B572E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72E" w:rsidRPr="002843CE" w:rsidRDefault="005B572E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572E" w:rsidRPr="002843CE" w:rsidRDefault="005B572E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E77C7" w:rsidRPr="002843CE" w:rsidTr="005B572E">
        <w:trPr>
          <w:trHeight w:val="737"/>
          <w:jc w:val="center"/>
        </w:trPr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10 1 7316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3 528,700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3 528,700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7C7" w:rsidRPr="002843CE" w:rsidTr="002843CE">
        <w:trPr>
          <w:trHeight w:val="1181"/>
          <w:jc w:val="center"/>
        </w:trPr>
        <w:tc>
          <w:tcPr>
            <w:tcW w:w="3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Софинансирование на реализацию мероприятий по переселению граждан из многоквартирного аварийного жилищного  фонда, признанного непригодным для проживания, аварийным и подлежащим сносу или  реконструкции в рамках подпрограммы «Улучшение жилищных условий отдельных категорий  граждан» муниципальной программы Быстрогорского сельского поселения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10 1 8501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686,300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686,3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7C7" w:rsidRPr="002843CE" w:rsidTr="005B572E">
        <w:trPr>
          <w:trHeight w:val="880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10 1 8501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185,800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185,8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7C7" w:rsidRPr="002843CE" w:rsidTr="002843CE">
        <w:trPr>
          <w:trHeight w:val="1889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6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культурно-досуговой деятельности» муниципальной программы Быстрогорского сельского поселения «Развитие культуры»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49,300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0,000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0,000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49,300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7C7" w:rsidRPr="002843CE" w:rsidTr="002843CE">
        <w:trPr>
          <w:trHeight w:val="528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повышение размеров должностных окладов работников учреждений культуры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01 1 0059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49,300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49,3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7C7" w:rsidRPr="002843CE" w:rsidTr="002843CE">
        <w:trPr>
          <w:trHeight w:val="1118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библиотечного дела» муниципальной программы Быстрогорского сельского поселения «Развитие культуры»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5,600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0,000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0,000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5,600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7C7" w:rsidRPr="002843CE" w:rsidTr="002843CE">
        <w:trPr>
          <w:trHeight w:val="547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повышение размеров должностных окладов работников учреждений культуры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0801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01 2 0059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5,600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5,6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E77C7" w:rsidRPr="002843CE" w:rsidTr="002843CE">
        <w:trPr>
          <w:trHeight w:val="2021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за счет иных межбюджетных трансфертов бюджетам поселений на изготовление схем водоснабжения и водоотведения в рамках подпрограммы "Развитие коммунальной инфраструктуры поселения"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04999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03 1 8504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0,000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98,231</w:t>
            </w:r>
          </w:p>
        </w:tc>
      </w:tr>
      <w:tr w:rsidR="003E77C7" w:rsidRPr="002843CE" w:rsidTr="002843CE">
        <w:trPr>
          <w:trHeight w:val="551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по проведению аккарицидных обработок на территории Быстрогорского сельского поселения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04999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0512506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0,000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0,000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27,6875</w:t>
            </w:r>
          </w:p>
        </w:tc>
      </w:tr>
      <w:tr w:rsidR="003E77C7" w:rsidRPr="002843CE" w:rsidTr="002843CE">
        <w:trPr>
          <w:trHeight w:val="235"/>
          <w:jc w:val="center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17 978,000 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17 026,800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872,100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79,100 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7C7" w:rsidRPr="002843CE" w:rsidRDefault="003E77C7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43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125,9185 </w:t>
            </w:r>
          </w:p>
        </w:tc>
      </w:tr>
    </w:tbl>
    <w:p w:rsidR="003E77C7" w:rsidRDefault="003E77C7" w:rsidP="003E77C7"/>
    <w:p w:rsidR="003E77C7" w:rsidRDefault="003E77C7" w:rsidP="003E77C7">
      <w:pPr>
        <w:sectPr w:rsidR="003E77C7" w:rsidSect="002843CE">
          <w:pgSz w:w="16838" w:h="11906" w:orient="landscape"/>
          <w:pgMar w:top="1134" w:right="851" w:bottom="567" w:left="851" w:header="709" w:footer="709" w:gutter="0"/>
          <w:cols w:space="708"/>
          <w:docGrid w:linePitch="360"/>
        </w:sectPr>
      </w:pPr>
    </w:p>
    <w:p w:rsidR="00DB43CC" w:rsidRPr="00964D12" w:rsidRDefault="00DB43CC" w:rsidP="00DB43C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64D12">
        <w:rPr>
          <w:rFonts w:ascii="Times New Roman" w:hAnsi="Times New Roman" w:cs="Times New Roman"/>
          <w:b/>
          <w:bCs/>
          <w:color w:val="000000"/>
        </w:rPr>
        <w:lastRenderedPageBreak/>
        <w:t>____________________________________________________________________________________________</w:t>
      </w:r>
    </w:p>
    <w:p w:rsidR="00230946" w:rsidRPr="00964D12" w:rsidRDefault="00230946" w:rsidP="00DB43C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64D12">
        <w:rPr>
          <w:rFonts w:ascii="Times New Roman" w:hAnsi="Times New Roman" w:cs="Times New Roman"/>
          <w:b/>
          <w:bCs/>
          <w:color w:val="000000"/>
        </w:rPr>
        <w:t xml:space="preserve">Учредитель: Администрация муниципального образования «Быстрогорское сельское поселение».  </w:t>
      </w:r>
    </w:p>
    <w:p w:rsidR="00230946" w:rsidRPr="00964D12" w:rsidRDefault="00230946" w:rsidP="00DB43C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64D12">
        <w:rPr>
          <w:rFonts w:ascii="Times New Roman" w:hAnsi="Times New Roman" w:cs="Times New Roman"/>
          <w:b/>
          <w:bCs/>
          <w:color w:val="000000"/>
        </w:rPr>
        <w:t xml:space="preserve">Главный редактор: Глава Быстрогорского сельского поселения  Кутенко С.Н  </w:t>
      </w:r>
    </w:p>
    <w:p w:rsidR="00230946" w:rsidRPr="00964D12" w:rsidRDefault="00230946" w:rsidP="00DB43CC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</w:rPr>
      </w:pPr>
      <w:r w:rsidRPr="00964D12">
        <w:rPr>
          <w:rFonts w:ascii="Times New Roman" w:hAnsi="Times New Roman" w:cs="Times New Roman"/>
          <w:b/>
          <w:bCs/>
          <w:color w:val="000000"/>
        </w:rPr>
        <w:t>Издатель: Администрация муниципального образования «Быстрогорское сельское поселение».</w:t>
      </w:r>
    </w:p>
    <w:p w:rsidR="00230946" w:rsidRPr="00964D12" w:rsidRDefault="005467A3" w:rsidP="00DB43CC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среда</w:t>
      </w:r>
      <w:r w:rsidR="00230946" w:rsidRPr="00964D1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55E74" w:rsidRPr="00964D12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17</w:t>
      </w:r>
      <w:r w:rsidR="00F04F38" w:rsidRPr="00964D12">
        <w:rPr>
          <w:rFonts w:ascii="Times New Roman" w:hAnsi="Times New Roman" w:cs="Times New Roman"/>
          <w:b/>
          <w:bCs/>
          <w:color w:val="000000"/>
        </w:rPr>
        <w:t xml:space="preserve"> сентября 2014 года № 22</w:t>
      </w:r>
    </w:p>
    <w:p w:rsidR="00230946" w:rsidRPr="00964D12" w:rsidRDefault="00230946" w:rsidP="00DB43CC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</w:rPr>
      </w:pPr>
      <w:r w:rsidRPr="00964D12">
        <w:rPr>
          <w:rFonts w:ascii="Times New Roman" w:hAnsi="Times New Roman" w:cs="Times New Roman"/>
          <w:b/>
          <w:bCs/>
          <w:color w:val="000000"/>
        </w:rPr>
        <w:t>Время подписания в печать: 17-00 Тираж: не более 1000 экз. в год.</w:t>
      </w:r>
    </w:p>
    <w:p w:rsidR="00230946" w:rsidRPr="00964D12" w:rsidRDefault="00230946" w:rsidP="00DB43C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64D12">
        <w:rPr>
          <w:rFonts w:ascii="Times New Roman" w:hAnsi="Times New Roman" w:cs="Times New Roman"/>
          <w:b/>
          <w:bCs/>
          <w:color w:val="000000"/>
        </w:rPr>
        <w:t>Адрес редакции: п. Быстрогорский ул. Волгодонская д.9  «Бесплатно»</w:t>
      </w:r>
    </w:p>
    <w:p w:rsidR="00230946" w:rsidRPr="00964D12" w:rsidRDefault="00230946" w:rsidP="00DB43CC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</w:rPr>
      </w:pPr>
      <w:r w:rsidRPr="00964D12">
        <w:rPr>
          <w:rFonts w:ascii="Times New Roman" w:hAnsi="Times New Roman" w:cs="Times New Roman"/>
          <w:color w:val="000000"/>
        </w:rPr>
        <w:t xml:space="preserve"> Ответственный за выпуск: – начальник </w:t>
      </w:r>
      <w:r w:rsidR="00DB43CC" w:rsidRPr="00964D12">
        <w:rPr>
          <w:rFonts w:ascii="Times New Roman" w:hAnsi="Times New Roman" w:cs="Times New Roman"/>
          <w:color w:val="000000"/>
        </w:rPr>
        <w:t>сектора организационно-правовой работы</w:t>
      </w:r>
      <w:r w:rsidRPr="00964D12">
        <w:rPr>
          <w:rFonts w:ascii="Times New Roman" w:hAnsi="Times New Roman" w:cs="Times New Roman"/>
          <w:color w:val="000000"/>
        </w:rPr>
        <w:t xml:space="preserve"> Администрации Быстрогорского сельского поселения, член редакционной коллегии  Харитонов А.В.  </w:t>
      </w:r>
    </w:p>
    <w:p w:rsidR="00230946" w:rsidRPr="00964D12" w:rsidRDefault="00230946" w:rsidP="007845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0946" w:rsidRPr="00964D12" w:rsidRDefault="00230946" w:rsidP="00784577">
      <w:pPr>
        <w:tabs>
          <w:tab w:val="left" w:pos="129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30946" w:rsidRPr="00964D12" w:rsidSect="003E77C7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27" w:rsidRDefault="00372C27" w:rsidP="00517CBD">
      <w:pPr>
        <w:spacing w:after="0" w:line="240" w:lineRule="auto"/>
      </w:pPr>
      <w:r>
        <w:separator/>
      </w:r>
    </w:p>
  </w:endnote>
  <w:endnote w:type="continuationSeparator" w:id="0">
    <w:p w:rsidR="00372C27" w:rsidRDefault="00372C27" w:rsidP="0051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C27" w:rsidRDefault="00372C27" w:rsidP="00F04F3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2C27" w:rsidRDefault="00372C2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27" w:rsidRDefault="00372C27" w:rsidP="00517CBD">
      <w:pPr>
        <w:spacing w:after="0" w:line="240" w:lineRule="auto"/>
      </w:pPr>
      <w:r>
        <w:separator/>
      </w:r>
    </w:p>
  </w:footnote>
  <w:footnote w:type="continuationSeparator" w:id="0">
    <w:p w:rsidR="00372C27" w:rsidRDefault="00372C27" w:rsidP="00517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E3080"/>
    <w:multiLevelType w:val="hybridMultilevel"/>
    <w:tmpl w:val="69EC0B30"/>
    <w:lvl w:ilvl="0" w:tplc="B0EAA81C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27670"/>
    <w:rsid w:val="00057622"/>
    <w:rsid w:val="000754E4"/>
    <w:rsid w:val="000A73D8"/>
    <w:rsid w:val="000C0D72"/>
    <w:rsid w:val="000D1C21"/>
    <w:rsid w:val="000D793D"/>
    <w:rsid w:val="001233F8"/>
    <w:rsid w:val="00161D9F"/>
    <w:rsid w:val="001633FC"/>
    <w:rsid w:val="00177AF5"/>
    <w:rsid w:val="001B034C"/>
    <w:rsid w:val="001D2C31"/>
    <w:rsid w:val="001E1DBC"/>
    <w:rsid w:val="001E2469"/>
    <w:rsid w:val="001F4FAD"/>
    <w:rsid w:val="001F5A8E"/>
    <w:rsid w:val="00203740"/>
    <w:rsid w:val="00230946"/>
    <w:rsid w:val="002509F4"/>
    <w:rsid w:val="00266359"/>
    <w:rsid w:val="002843CE"/>
    <w:rsid w:val="0028625D"/>
    <w:rsid w:val="002E7E99"/>
    <w:rsid w:val="00310DA0"/>
    <w:rsid w:val="00356A20"/>
    <w:rsid w:val="00372C27"/>
    <w:rsid w:val="003E77C7"/>
    <w:rsid w:val="0040114E"/>
    <w:rsid w:val="00445BBE"/>
    <w:rsid w:val="00461A14"/>
    <w:rsid w:val="004D3029"/>
    <w:rsid w:val="004F2759"/>
    <w:rsid w:val="004F57DA"/>
    <w:rsid w:val="00510A20"/>
    <w:rsid w:val="00517CBD"/>
    <w:rsid w:val="005321A6"/>
    <w:rsid w:val="005346FF"/>
    <w:rsid w:val="005467A3"/>
    <w:rsid w:val="00565D29"/>
    <w:rsid w:val="005811E0"/>
    <w:rsid w:val="005851BA"/>
    <w:rsid w:val="005973F3"/>
    <w:rsid w:val="005B572E"/>
    <w:rsid w:val="005E3782"/>
    <w:rsid w:val="006134F4"/>
    <w:rsid w:val="00614390"/>
    <w:rsid w:val="0062417B"/>
    <w:rsid w:val="006577F5"/>
    <w:rsid w:val="006609A1"/>
    <w:rsid w:val="006A5124"/>
    <w:rsid w:val="006A629C"/>
    <w:rsid w:val="006C5C0B"/>
    <w:rsid w:val="006E2AF0"/>
    <w:rsid w:val="006E52EE"/>
    <w:rsid w:val="00710BE7"/>
    <w:rsid w:val="00715068"/>
    <w:rsid w:val="00715FF3"/>
    <w:rsid w:val="00724CE3"/>
    <w:rsid w:val="00755E74"/>
    <w:rsid w:val="0076474C"/>
    <w:rsid w:val="00784577"/>
    <w:rsid w:val="007860C0"/>
    <w:rsid w:val="007867FB"/>
    <w:rsid w:val="007960C1"/>
    <w:rsid w:val="007B3492"/>
    <w:rsid w:val="0087034B"/>
    <w:rsid w:val="008A30E7"/>
    <w:rsid w:val="008B1CA3"/>
    <w:rsid w:val="00905A58"/>
    <w:rsid w:val="00911272"/>
    <w:rsid w:val="009137E0"/>
    <w:rsid w:val="00955FC6"/>
    <w:rsid w:val="00964D12"/>
    <w:rsid w:val="009E7A71"/>
    <w:rsid w:val="00A00A01"/>
    <w:rsid w:val="00A02FE7"/>
    <w:rsid w:val="00A51DBF"/>
    <w:rsid w:val="00A54E9A"/>
    <w:rsid w:val="00A6479F"/>
    <w:rsid w:val="00A67F0F"/>
    <w:rsid w:val="00A92517"/>
    <w:rsid w:val="00AC63FB"/>
    <w:rsid w:val="00AE1F9F"/>
    <w:rsid w:val="00AF230F"/>
    <w:rsid w:val="00AF514E"/>
    <w:rsid w:val="00B0160B"/>
    <w:rsid w:val="00B25E75"/>
    <w:rsid w:val="00B40DC1"/>
    <w:rsid w:val="00B43A52"/>
    <w:rsid w:val="00B46417"/>
    <w:rsid w:val="00B5273C"/>
    <w:rsid w:val="00B54506"/>
    <w:rsid w:val="00B76D04"/>
    <w:rsid w:val="00BB1180"/>
    <w:rsid w:val="00BD7E15"/>
    <w:rsid w:val="00BF00DE"/>
    <w:rsid w:val="00C12ABB"/>
    <w:rsid w:val="00C558D6"/>
    <w:rsid w:val="00C7072A"/>
    <w:rsid w:val="00C815B8"/>
    <w:rsid w:val="00CB296C"/>
    <w:rsid w:val="00CB4A1F"/>
    <w:rsid w:val="00CE4A03"/>
    <w:rsid w:val="00D22723"/>
    <w:rsid w:val="00D326EB"/>
    <w:rsid w:val="00D33200"/>
    <w:rsid w:val="00D560FF"/>
    <w:rsid w:val="00D87E27"/>
    <w:rsid w:val="00D96E7E"/>
    <w:rsid w:val="00DB43CC"/>
    <w:rsid w:val="00E22151"/>
    <w:rsid w:val="00E26D4C"/>
    <w:rsid w:val="00E319D6"/>
    <w:rsid w:val="00E73E94"/>
    <w:rsid w:val="00E928BB"/>
    <w:rsid w:val="00ED1F6D"/>
    <w:rsid w:val="00EE7609"/>
    <w:rsid w:val="00F00CB0"/>
    <w:rsid w:val="00F04F38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DC77FEE-A66D-4B05-B9A6-C23E7053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72C2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locked/>
    <w:rsid w:val="003E77C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character" w:customStyle="1" w:styleId="a7">
    <w:name w:val="Основной текст Знак"/>
    <w:link w:val="a8"/>
    <w:locked/>
    <w:rsid w:val="00F04F38"/>
    <w:rPr>
      <w:sz w:val="24"/>
      <w:szCs w:val="24"/>
    </w:rPr>
  </w:style>
  <w:style w:type="paragraph" w:styleId="a8">
    <w:name w:val="Body Text"/>
    <w:basedOn w:val="a"/>
    <w:link w:val="a7"/>
    <w:rsid w:val="00F04F38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11">
    <w:name w:val="Основной текст Знак1"/>
    <w:uiPriority w:val="99"/>
    <w:semiHidden/>
    <w:rsid w:val="00F04F38"/>
    <w:rPr>
      <w:rFonts w:cs="Calibri"/>
    </w:rPr>
  </w:style>
  <w:style w:type="paragraph" w:customStyle="1" w:styleId="ConsPlusNonformat">
    <w:name w:val="ConsPlusNonformat"/>
    <w:rsid w:val="00F04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04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F04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F04F38"/>
    <w:pPr>
      <w:ind w:left="708"/>
    </w:pPr>
    <w:rPr>
      <w:rFonts w:cs="Times New Roman"/>
    </w:rPr>
  </w:style>
  <w:style w:type="character" w:customStyle="1" w:styleId="ConsPlusCell0">
    <w:name w:val="ConsPlusCell Знак"/>
    <w:link w:val="ConsPlusCell"/>
    <w:locked/>
    <w:rsid w:val="00F04F38"/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rsid w:val="00F04F3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link w:val="aa"/>
    <w:rsid w:val="00F04F38"/>
    <w:rPr>
      <w:rFonts w:ascii="Times New Roman" w:hAnsi="Times New Roman"/>
      <w:sz w:val="20"/>
      <w:szCs w:val="20"/>
    </w:rPr>
  </w:style>
  <w:style w:type="character" w:styleId="ac">
    <w:name w:val="page number"/>
    <w:basedOn w:val="a0"/>
    <w:rsid w:val="00F04F38"/>
  </w:style>
  <w:style w:type="paragraph" w:customStyle="1" w:styleId="ad">
    <w:name w:val="Нормальный (таблица)"/>
    <w:basedOn w:val="a"/>
    <w:next w:val="a"/>
    <w:rsid w:val="00F04F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F04F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link w:val="5"/>
    <w:rsid w:val="003E77C7"/>
    <w:rPr>
      <w:b/>
      <w:bCs/>
      <w:i/>
      <w:iCs/>
      <w:sz w:val="26"/>
      <w:szCs w:val="26"/>
    </w:rPr>
  </w:style>
  <w:style w:type="paragraph" w:customStyle="1" w:styleId="ConsPlusTitle">
    <w:name w:val="ConsPlusTitle"/>
    <w:rsid w:val="003E77C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3E77C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3E77C7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72C27"/>
    <w:rPr>
      <w:rFonts w:ascii="Arial" w:hAnsi="Arial" w:cs="Arial"/>
      <w:b/>
      <w:bCs/>
      <w:kern w:val="32"/>
      <w:sz w:val="32"/>
      <w:szCs w:val="32"/>
    </w:rPr>
  </w:style>
  <w:style w:type="character" w:customStyle="1" w:styleId="ae">
    <w:name w:val="Не вступил в силу"/>
    <w:rsid w:val="00372C27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">
    <w:name w:val="Гипертекстовая ссылка"/>
    <w:rsid w:val="00372C27"/>
    <w:rPr>
      <w:rFonts w:cs="Times New Roman"/>
      <w:b/>
      <w:color w:val="008000"/>
    </w:rPr>
  </w:style>
  <w:style w:type="character" w:styleId="af0">
    <w:name w:val="Hyperlink"/>
    <w:rsid w:val="00372C27"/>
    <w:rPr>
      <w:color w:val="0000FF"/>
      <w:u w:val="single"/>
    </w:rPr>
  </w:style>
  <w:style w:type="paragraph" w:customStyle="1" w:styleId="af1">
    <w:name w:val="Знак"/>
    <w:basedOn w:val="a"/>
    <w:rsid w:val="00372C27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42</Pages>
  <Words>11512</Words>
  <Characters>65624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76983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Shef SOPR</cp:lastModifiedBy>
  <cp:revision>69</cp:revision>
  <cp:lastPrinted>2015-09-23T11:53:00Z</cp:lastPrinted>
  <dcterms:created xsi:type="dcterms:W3CDTF">2009-03-03T13:53:00Z</dcterms:created>
  <dcterms:modified xsi:type="dcterms:W3CDTF">2015-11-18T07:14:00Z</dcterms:modified>
</cp:coreProperties>
</file>